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85" w:rsidRPr="00F34E88" w:rsidRDefault="00F34E88" w:rsidP="00F34E88">
      <w:pPr>
        <w:jc w:val="center"/>
        <w:rPr>
          <w:rFonts w:ascii="Times New Roman" w:hAnsi="Times New Roman" w:cs="Times New Roman"/>
          <w:b/>
        </w:rPr>
      </w:pPr>
      <w:bookmarkStart w:id="0" w:name="_GoBack"/>
      <w:bookmarkEnd w:id="0"/>
      <w:r w:rsidRPr="00F34E88">
        <w:rPr>
          <w:rFonts w:ascii="Times New Roman" w:hAnsi="Times New Roman" w:cs="Times New Roman"/>
          <w:b/>
        </w:rPr>
        <w:t>Pennsylvania Living Will</w:t>
      </w:r>
    </w:p>
    <w:p w:rsidR="00F34E88" w:rsidRPr="00F34E88" w:rsidRDefault="00F34E88" w:rsidP="00F34E88">
      <w:pPr>
        <w:jc w:val="center"/>
        <w:rPr>
          <w:rFonts w:ascii="Times New Roman" w:hAnsi="Times New Roman" w:cs="Times New Roman"/>
          <w:b/>
        </w:rPr>
      </w:pPr>
      <w:r w:rsidRPr="00F34E88">
        <w:rPr>
          <w:rFonts w:ascii="Times New Roman" w:hAnsi="Times New Roman" w:cs="Times New Roman"/>
          <w:b/>
        </w:rPr>
        <w:t>Health Care Treatment Instructions</w:t>
      </w:r>
    </w:p>
    <w:p w:rsidR="00F34E88" w:rsidRDefault="00F34E88">
      <w:pPr>
        <w:rPr>
          <w:rFonts w:ascii="Times New Roman" w:hAnsi="Times New Roman" w:cs="Times New Roman"/>
        </w:rPr>
      </w:pPr>
    </w:p>
    <w:p w:rsidR="00F34E88" w:rsidRDefault="00F34E88">
      <w:pPr>
        <w:rPr>
          <w:rFonts w:ascii="Times New Roman" w:hAnsi="Times New Roman" w:cs="Times New Roman"/>
        </w:rPr>
      </w:pPr>
      <w:r>
        <w:rPr>
          <w:rFonts w:ascii="Times New Roman" w:hAnsi="Times New Roman" w:cs="Times New Roman"/>
        </w:rPr>
        <w:t>INTRODUCTORY REMARKS ON HEALTH CARE DECISION MAKING</w:t>
      </w:r>
    </w:p>
    <w:p w:rsidR="00F34E88" w:rsidRPr="00F34E88" w:rsidRDefault="00F34E88">
      <w:pPr>
        <w:rPr>
          <w:rFonts w:ascii="Times New Roman" w:hAnsi="Times New Roman" w:cs="Times New Roman"/>
        </w:rPr>
      </w:pPr>
    </w:p>
    <w:p w:rsidR="00F34E88" w:rsidRPr="00F34E88" w:rsidRDefault="00F34E88" w:rsidP="00F34E88">
      <w:pPr>
        <w:pStyle w:val="NormalWeb"/>
        <w:spacing w:before="0" w:beforeAutospacing="0" w:after="0" w:afterAutospacing="0" w:line="232" w:lineRule="atLeast"/>
        <w:jc w:val="both"/>
        <w:rPr>
          <w:rFonts w:ascii="Times New Roman" w:hAnsi="Times New Roman"/>
          <w:color w:val="000000"/>
          <w:sz w:val="24"/>
          <w:szCs w:val="24"/>
        </w:rPr>
      </w:pPr>
      <w:r w:rsidRPr="00F34E88">
        <w:rPr>
          <w:rFonts w:ascii="Times New Roman" w:hAnsi="Times New Roman"/>
          <w:color w:val="000000"/>
          <w:sz w:val="24"/>
          <w:szCs w:val="24"/>
        </w:rPr>
        <w:t>You have the right to decide the type of health care you want.</w:t>
      </w:r>
      <w:r>
        <w:rPr>
          <w:rFonts w:ascii="Times New Roman" w:hAnsi="Times New Roman"/>
          <w:color w:val="000000"/>
          <w:sz w:val="24"/>
          <w:szCs w:val="24"/>
        </w:rPr>
        <w:t xml:space="preserve"> </w:t>
      </w:r>
      <w:r w:rsidRPr="00F34E88">
        <w:rPr>
          <w:rFonts w:ascii="Times New Roman" w:hAnsi="Times New Roman"/>
          <w:color w:val="000000"/>
          <w:sz w:val="24"/>
          <w:szCs w:val="24"/>
        </w:rPr>
        <w:t xml:space="preserve">Should you become unable to understand, make or communicate decisions about medical care, your wishes for medical treatment are most likely to be followed if you express those wishes in advance by </w:t>
      </w:r>
      <w:r w:rsidRPr="00F34E88">
        <w:rPr>
          <w:rFonts w:ascii="Times New Roman" w:eastAsia="Times New Roman" w:hAnsi="Times New Roman"/>
          <w:color w:val="000000"/>
          <w:sz w:val="24"/>
          <w:szCs w:val="24"/>
        </w:rPr>
        <w:t>giving health care treatment instructions to your health care agent or health care provider.</w:t>
      </w:r>
    </w:p>
    <w:p w:rsidR="00F34E88" w:rsidRPr="00F34E88" w:rsidRDefault="00F34E88" w:rsidP="00F34E88">
      <w:pPr>
        <w:jc w:val="both"/>
        <w:rPr>
          <w:rFonts w:ascii="Times New Roman" w:hAnsi="Times New Roman" w:cs="Times New Roman"/>
        </w:rPr>
      </w:pPr>
    </w:p>
    <w:p w:rsidR="00F34E88" w:rsidRPr="00F34E88" w:rsidRDefault="00F34E88" w:rsidP="00F34E88">
      <w:pPr>
        <w:jc w:val="both"/>
        <w:rPr>
          <w:rFonts w:ascii="Times New Roman" w:eastAsia="Times New Roman" w:hAnsi="Times New Roman" w:cs="Times New Roman"/>
        </w:rPr>
      </w:pPr>
      <w:r w:rsidRPr="00F34E88">
        <w:rPr>
          <w:rFonts w:ascii="Times New Roman" w:eastAsia="Times New Roman" w:hAnsi="Times New Roman" w:cs="Times New Roman"/>
          <w:color w:val="000000"/>
        </w:rPr>
        <w:t>An advance health care directive is a written set of instructions expressing your wishes for medical treatment. It may contain a living will, where you tell your health care providers your choices regarding the initiation, continuation, withholding or withdrawal of life-sustaining treatment and other specific directions.</w:t>
      </w:r>
    </w:p>
    <w:p w:rsidR="00F34E88" w:rsidRPr="00F34E88" w:rsidRDefault="00F34E88" w:rsidP="00F34E88">
      <w:pPr>
        <w:jc w:val="both"/>
        <w:rPr>
          <w:rFonts w:ascii="Times New Roman" w:hAnsi="Times New Roman" w:cs="Times New Roman"/>
        </w:rPr>
      </w:pPr>
    </w:p>
    <w:p w:rsidR="00F34E88" w:rsidRPr="00F34E88" w:rsidRDefault="00F34E88" w:rsidP="00F34E88">
      <w:pPr>
        <w:jc w:val="both"/>
        <w:rPr>
          <w:rFonts w:ascii="Times New Roman" w:eastAsia="Times New Roman" w:hAnsi="Times New Roman" w:cs="Times New Roman"/>
        </w:rPr>
      </w:pPr>
      <w:r w:rsidRPr="00F34E88">
        <w:rPr>
          <w:rFonts w:ascii="Times New Roman" w:eastAsia="Times New Roman" w:hAnsi="Times New Roman" w:cs="Times New Roman"/>
          <w:color w:val="000000"/>
        </w:rPr>
        <w:t>A living will cannot be followed unless your attending physician determines that you lack the ability to understand, make or communicate health care decisions for yourself and you are either permanently unconscious or you have an end-stage medical condition, which is a condition that will result in death despite the introduction or continuation of medical treatment. </w:t>
      </w:r>
    </w:p>
    <w:p w:rsidR="00F34E88" w:rsidRDefault="00F34E88" w:rsidP="00F34E88">
      <w:pPr>
        <w:pStyle w:val="NormalWeb"/>
        <w:spacing w:before="0" w:beforeAutospacing="0" w:after="0" w:afterAutospacing="0" w:line="232" w:lineRule="atLeast"/>
        <w:jc w:val="both"/>
        <w:rPr>
          <w:rFonts w:ascii="Times New Roman" w:hAnsi="Times New Roman"/>
          <w:sz w:val="24"/>
          <w:szCs w:val="24"/>
        </w:rPr>
      </w:pPr>
    </w:p>
    <w:p w:rsidR="00F34E88" w:rsidRPr="00F34E88" w:rsidRDefault="00F34E88" w:rsidP="00F34E88">
      <w:pPr>
        <w:pStyle w:val="NormalWeb"/>
        <w:spacing w:before="0" w:beforeAutospacing="0" w:after="0" w:afterAutospacing="0" w:line="232" w:lineRule="atLeast"/>
        <w:jc w:val="both"/>
        <w:rPr>
          <w:rFonts w:ascii="Times New Roman" w:hAnsi="Times New Roman"/>
          <w:color w:val="000000"/>
          <w:sz w:val="24"/>
          <w:szCs w:val="24"/>
        </w:rPr>
      </w:pPr>
      <w:r w:rsidRPr="00F34E88">
        <w:rPr>
          <w:rFonts w:ascii="Times New Roman" w:hAnsi="Times New Roman"/>
          <w:color w:val="000000"/>
          <w:sz w:val="24"/>
          <w:szCs w:val="24"/>
        </w:rPr>
        <w:t>If you do not write down your wishes about your health care in advance, and if later you become unable to understand, make or communicate these decisions, those wishes may not be honored because they may remain unknown to others.</w:t>
      </w:r>
    </w:p>
    <w:p w:rsidR="00F34E88" w:rsidRDefault="00F34E88" w:rsidP="00F34E88">
      <w:pPr>
        <w:pStyle w:val="NormalWeb"/>
        <w:spacing w:before="0" w:beforeAutospacing="0" w:after="0" w:afterAutospacing="0" w:line="232" w:lineRule="atLeast"/>
        <w:jc w:val="both"/>
        <w:rPr>
          <w:rFonts w:ascii="Times New Roman" w:hAnsi="Times New Roman"/>
          <w:color w:val="000000"/>
          <w:sz w:val="24"/>
          <w:szCs w:val="24"/>
        </w:rPr>
      </w:pPr>
    </w:p>
    <w:p w:rsidR="00F34E88" w:rsidRPr="00F34E88" w:rsidRDefault="00F34E88" w:rsidP="00F34E88">
      <w:pPr>
        <w:pStyle w:val="NormalWeb"/>
        <w:spacing w:before="0" w:beforeAutospacing="0" w:after="0" w:afterAutospacing="0" w:line="232" w:lineRule="atLeast"/>
        <w:jc w:val="both"/>
        <w:rPr>
          <w:rFonts w:ascii="Times New Roman" w:hAnsi="Times New Roman"/>
          <w:color w:val="000000"/>
          <w:sz w:val="24"/>
          <w:szCs w:val="24"/>
        </w:rPr>
      </w:pPr>
      <w:r w:rsidRPr="00F34E88">
        <w:rPr>
          <w:rFonts w:ascii="Times New Roman" w:hAnsi="Times New Roman"/>
          <w:color w:val="000000"/>
          <w:sz w:val="24"/>
          <w:szCs w:val="24"/>
        </w:rPr>
        <w:t>A health care provider who refuses to honor your wishes about health care must tell you of its refusal and help to transfer you to a health care provider who will honor your wishes.</w:t>
      </w:r>
    </w:p>
    <w:p w:rsidR="00F34E88" w:rsidRPr="00F34E88" w:rsidRDefault="00F34E88" w:rsidP="00F34E88">
      <w:pPr>
        <w:jc w:val="both"/>
        <w:rPr>
          <w:rFonts w:ascii="Times New Roman" w:hAnsi="Times New Roman" w:cs="Times New Roman"/>
        </w:rPr>
      </w:pPr>
    </w:p>
    <w:p w:rsidR="00F34E88" w:rsidRDefault="00F34E88" w:rsidP="00F34E88">
      <w:pPr>
        <w:pStyle w:val="NormalWeb"/>
        <w:spacing w:before="0" w:beforeAutospacing="0" w:after="0" w:afterAutospacing="0" w:line="232" w:lineRule="atLeast"/>
        <w:jc w:val="both"/>
        <w:rPr>
          <w:rFonts w:ascii="Times New Roman" w:hAnsi="Times New Roman"/>
          <w:color w:val="000000"/>
          <w:sz w:val="24"/>
          <w:szCs w:val="24"/>
        </w:rPr>
      </w:pPr>
      <w:r w:rsidRPr="00F34E88">
        <w:rPr>
          <w:rFonts w:ascii="Times New Roman" w:hAnsi="Times New Roman"/>
          <w:color w:val="000000"/>
          <w:sz w:val="24"/>
          <w:szCs w:val="24"/>
        </w:rPr>
        <w:t xml:space="preserve">You should give a copy of your advance health care directive (living will) to your physicians, family members and others whom you expect would likely attend to your needs if you become unable to understand, make or communicate decisions about medical care. </w:t>
      </w:r>
    </w:p>
    <w:p w:rsidR="00F34E88" w:rsidRDefault="00F34E88" w:rsidP="00F34E88">
      <w:pPr>
        <w:pStyle w:val="NormalWeb"/>
        <w:spacing w:before="0" w:beforeAutospacing="0" w:after="0" w:afterAutospacing="0" w:line="232" w:lineRule="atLeast"/>
        <w:jc w:val="both"/>
        <w:rPr>
          <w:rFonts w:ascii="Times New Roman" w:hAnsi="Times New Roman"/>
          <w:color w:val="000000"/>
          <w:sz w:val="24"/>
          <w:szCs w:val="24"/>
        </w:rPr>
      </w:pPr>
    </w:p>
    <w:p w:rsidR="00F34E88" w:rsidRPr="00F34E88" w:rsidRDefault="00F34E88" w:rsidP="00F34E88">
      <w:pPr>
        <w:pStyle w:val="NormalWeb"/>
        <w:spacing w:before="0" w:beforeAutospacing="0" w:after="0" w:afterAutospacing="0" w:line="232" w:lineRule="atLeast"/>
        <w:jc w:val="both"/>
        <w:rPr>
          <w:rFonts w:ascii="Times New Roman" w:hAnsi="Times New Roman"/>
          <w:color w:val="000000"/>
          <w:sz w:val="24"/>
          <w:szCs w:val="24"/>
        </w:rPr>
      </w:pPr>
      <w:r w:rsidRPr="00F34E88">
        <w:rPr>
          <w:rFonts w:ascii="Times New Roman" w:hAnsi="Times New Roman"/>
          <w:color w:val="000000"/>
          <w:sz w:val="24"/>
          <w:szCs w:val="24"/>
        </w:rPr>
        <w:t xml:space="preserve">If your health care wishes change, tell your physician and write a new advance health care directive to replace your old one. </w:t>
      </w:r>
    </w:p>
    <w:p w:rsidR="00F34E88" w:rsidRDefault="00F34E88" w:rsidP="00F34E88">
      <w:pPr>
        <w:pStyle w:val="NormalWeb"/>
        <w:spacing w:before="0" w:beforeAutospacing="0" w:after="0" w:afterAutospacing="0" w:line="232" w:lineRule="atLeast"/>
        <w:jc w:val="both"/>
        <w:rPr>
          <w:rFonts w:ascii="Times New Roman" w:hAnsi="Times New Roman"/>
          <w:color w:val="000000"/>
          <w:sz w:val="24"/>
          <w:szCs w:val="24"/>
        </w:rPr>
      </w:pPr>
    </w:p>
    <w:p w:rsidR="00F34E88" w:rsidRPr="00F34E88" w:rsidRDefault="00F34E88" w:rsidP="00F34E88">
      <w:pPr>
        <w:pStyle w:val="NormalWeb"/>
        <w:spacing w:before="0" w:beforeAutospacing="0" w:after="0" w:afterAutospacing="0" w:line="232" w:lineRule="atLeast"/>
        <w:jc w:val="both"/>
        <w:rPr>
          <w:rFonts w:ascii="Times New Roman" w:hAnsi="Times New Roman"/>
          <w:color w:val="000000"/>
          <w:sz w:val="24"/>
          <w:szCs w:val="24"/>
        </w:rPr>
      </w:pPr>
      <w:r w:rsidRPr="00F34E88">
        <w:rPr>
          <w:rFonts w:ascii="Times New Roman" w:hAnsi="Times New Roman"/>
          <w:color w:val="000000"/>
          <w:sz w:val="24"/>
          <w:szCs w:val="24"/>
        </w:rPr>
        <w:t>You may wish to consult with knowledgeable, trusted individuals such as family members, your physician or clergy when considering an expression of your values and health care wishes. You are free to create your own advance health care directive to convey your wishes regarding medical treatment. The following form is an example of an advance health care directive (living will).</w:t>
      </w:r>
    </w:p>
    <w:p w:rsidR="00F34E88" w:rsidRPr="00F34E88" w:rsidRDefault="00F34E88">
      <w:pPr>
        <w:rPr>
          <w:rFonts w:ascii="Times New Roman" w:hAnsi="Times New Roman" w:cs="Times New Roman"/>
        </w:rPr>
      </w:pPr>
    </w:p>
    <w:p w:rsidR="00F34E88" w:rsidRDefault="00F34E88">
      <w:pPr>
        <w:rPr>
          <w:rFonts w:ascii="Times New Roman" w:hAnsi="Times New Roman" w:cs="Times New Roman"/>
          <w:color w:val="000000"/>
        </w:rPr>
      </w:pPr>
      <w:r>
        <w:rPr>
          <w:rFonts w:ascii="Times New Roman" w:hAnsi="Times New Roman"/>
          <w:color w:val="000000"/>
        </w:rPr>
        <w:br w:type="page"/>
      </w:r>
    </w:p>
    <w:p w:rsidR="00F34E88" w:rsidRPr="00F34E88" w:rsidRDefault="00F34E88" w:rsidP="00F34E88">
      <w:pPr>
        <w:pStyle w:val="NormalWeb"/>
        <w:spacing w:before="0" w:beforeAutospacing="0" w:after="0" w:afterAutospacing="0" w:line="232" w:lineRule="atLeast"/>
        <w:rPr>
          <w:rFonts w:ascii="Times New Roman" w:hAnsi="Times New Roman"/>
          <w:color w:val="000000"/>
          <w:sz w:val="24"/>
          <w:szCs w:val="24"/>
        </w:rPr>
      </w:pPr>
      <w:r w:rsidRPr="00F34E88">
        <w:rPr>
          <w:rFonts w:ascii="Times New Roman" w:hAnsi="Times New Roman"/>
          <w:color w:val="000000"/>
          <w:sz w:val="24"/>
          <w:szCs w:val="24"/>
        </w:rPr>
        <w:lastRenderedPageBreak/>
        <w:t>NOTES ABOUT THE USE OF THIS FORM</w:t>
      </w:r>
    </w:p>
    <w:p w:rsidR="00F34E88" w:rsidRDefault="00F34E88" w:rsidP="00F34E88">
      <w:pPr>
        <w:pStyle w:val="NormalWeb"/>
        <w:spacing w:before="0" w:beforeAutospacing="0" w:after="0" w:afterAutospacing="0" w:line="232" w:lineRule="atLeast"/>
        <w:rPr>
          <w:rFonts w:ascii="Times New Roman" w:hAnsi="Times New Roman"/>
          <w:color w:val="000000"/>
          <w:sz w:val="24"/>
          <w:szCs w:val="24"/>
        </w:rPr>
      </w:pPr>
    </w:p>
    <w:p w:rsidR="00F34E88" w:rsidRPr="00F34E88" w:rsidRDefault="00F34E88" w:rsidP="00F34E88">
      <w:pPr>
        <w:pStyle w:val="NormalWeb"/>
        <w:spacing w:before="0" w:beforeAutospacing="0" w:after="0" w:afterAutospacing="0" w:line="232" w:lineRule="atLeast"/>
        <w:jc w:val="both"/>
        <w:rPr>
          <w:rFonts w:ascii="Times New Roman" w:hAnsi="Times New Roman"/>
          <w:color w:val="000000"/>
          <w:sz w:val="24"/>
          <w:szCs w:val="24"/>
        </w:rPr>
      </w:pPr>
      <w:r w:rsidRPr="00F34E88">
        <w:rPr>
          <w:rFonts w:ascii="Times New Roman" w:hAnsi="Times New Roman"/>
          <w:color w:val="000000"/>
          <w:sz w:val="24"/>
          <w:szCs w:val="24"/>
        </w:rPr>
        <w:t>If you decide to use this form or create your own advance health care directive, you should consult with your physician and your attorney to make sure that your wishes are clearly expressed and comply with the law.</w:t>
      </w:r>
    </w:p>
    <w:p w:rsidR="00F34E88" w:rsidRDefault="00F34E88" w:rsidP="00F34E88">
      <w:pPr>
        <w:pStyle w:val="NormalWeb"/>
        <w:spacing w:before="0" w:beforeAutospacing="0" w:after="0" w:afterAutospacing="0" w:line="232" w:lineRule="atLeast"/>
        <w:jc w:val="both"/>
        <w:rPr>
          <w:rFonts w:ascii="Times New Roman" w:hAnsi="Times New Roman"/>
          <w:color w:val="000000"/>
          <w:sz w:val="24"/>
          <w:szCs w:val="24"/>
        </w:rPr>
      </w:pPr>
    </w:p>
    <w:p w:rsidR="00F34E88" w:rsidRPr="00F34E88" w:rsidRDefault="00F34E88" w:rsidP="00F34E88">
      <w:pPr>
        <w:pStyle w:val="NormalWeb"/>
        <w:spacing w:before="0" w:beforeAutospacing="0" w:after="0" w:afterAutospacing="0" w:line="232" w:lineRule="atLeast"/>
        <w:jc w:val="both"/>
        <w:rPr>
          <w:rFonts w:ascii="Times New Roman" w:hAnsi="Times New Roman"/>
          <w:color w:val="000000"/>
          <w:sz w:val="24"/>
          <w:szCs w:val="24"/>
        </w:rPr>
      </w:pPr>
      <w:r w:rsidRPr="00F34E88">
        <w:rPr>
          <w:rFonts w:ascii="Times New Roman" w:hAnsi="Times New Roman"/>
          <w:color w:val="000000"/>
          <w:sz w:val="24"/>
          <w:szCs w:val="24"/>
        </w:rPr>
        <w:t>If you decide to use this form but disagree with any of its statements, you may cross out those statements.</w:t>
      </w:r>
      <w:r>
        <w:rPr>
          <w:rFonts w:ascii="Times New Roman" w:hAnsi="Times New Roman"/>
          <w:color w:val="000000"/>
          <w:sz w:val="24"/>
          <w:szCs w:val="24"/>
        </w:rPr>
        <w:t xml:space="preserve"> </w:t>
      </w:r>
      <w:r w:rsidRPr="00F34E88">
        <w:rPr>
          <w:rFonts w:ascii="Times New Roman" w:hAnsi="Times New Roman"/>
          <w:color w:val="000000"/>
          <w:sz w:val="24"/>
          <w:szCs w:val="24"/>
        </w:rPr>
        <w:t>You may add comments to this form or use your own form to help your physician or health care agent decide your medical care.</w:t>
      </w:r>
    </w:p>
    <w:p w:rsidR="00F34E88" w:rsidRDefault="00F34E88" w:rsidP="00F34E88">
      <w:pPr>
        <w:pStyle w:val="NormalWeb"/>
        <w:spacing w:before="0" w:beforeAutospacing="0" w:after="0" w:afterAutospacing="0" w:line="232" w:lineRule="atLeast"/>
        <w:jc w:val="both"/>
        <w:rPr>
          <w:rFonts w:ascii="Times New Roman" w:hAnsi="Times New Roman"/>
          <w:color w:val="000000"/>
          <w:sz w:val="24"/>
          <w:szCs w:val="24"/>
        </w:rPr>
      </w:pPr>
    </w:p>
    <w:p w:rsidR="00F34E88" w:rsidRDefault="00F34E88" w:rsidP="00F34E88">
      <w:pPr>
        <w:pStyle w:val="NormalWeb"/>
        <w:spacing w:before="0" w:beforeAutospacing="0" w:after="0" w:afterAutospacing="0" w:line="232" w:lineRule="atLeast"/>
        <w:jc w:val="both"/>
        <w:rPr>
          <w:rFonts w:ascii="Times New Roman" w:hAnsi="Times New Roman"/>
          <w:color w:val="000000"/>
          <w:sz w:val="24"/>
          <w:szCs w:val="24"/>
        </w:rPr>
      </w:pPr>
      <w:r w:rsidRPr="00F34E88">
        <w:rPr>
          <w:rFonts w:ascii="Times New Roman" w:hAnsi="Times New Roman"/>
          <w:color w:val="000000"/>
          <w:sz w:val="24"/>
          <w:szCs w:val="24"/>
        </w:rPr>
        <w:t>If you are a woman and diagnosed as being pregnant at the time a health care decision would otherwise be made pursuant to this form, the laws of this Commonwealth prohibit implementation of that decision if it directs that life-sustaining treatment, including nutrition and hydration, be withheld or withdrawn from you, unless your attending physician and an obstetrician who have examined you certify in your medical record that the life-sustaining treatment:</w:t>
      </w:r>
    </w:p>
    <w:p w:rsidR="00F34E88" w:rsidRPr="00F34E88" w:rsidRDefault="00F34E88" w:rsidP="00F34E88">
      <w:pPr>
        <w:pStyle w:val="NormalWeb"/>
        <w:spacing w:before="0" w:beforeAutospacing="0" w:after="0" w:afterAutospacing="0" w:line="232" w:lineRule="atLeast"/>
        <w:jc w:val="both"/>
        <w:rPr>
          <w:rFonts w:ascii="Times New Roman" w:hAnsi="Times New Roman"/>
          <w:color w:val="000000"/>
          <w:sz w:val="24"/>
          <w:szCs w:val="24"/>
        </w:rPr>
      </w:pPr>
    </w:p>
    <w:p w:rsidR="00F34E88" w:rsidRPr="00F34E88" w:rsidRDefault="00F34E88" w:rsidP="00F34E88">
      <w:pPr>
        <w:pStyle w:val="NormalWeb"/>
        <w:numPr>
          <w:ilvl w:val="0"/>
          <w:numId w:val="2"/>
        </w:numPr>
        <w:spacing w:before="0" w:beforeAutospacing="0" w:after="0" w:afterAutospacing="0" w:line="232" w:lineRule="atLeast"/>
        <w:ind w:left="1080" w:hanging="503"/>
        <w:jc w:val="both"/>
        <w:rPr>
          <w:rFonts w:ascii="Times New Roman" w:hAnsi="Times New Roman"/>
          <w:color w:val="000000"/>
          <w:sz w:val="24"/>
          <w:szCs w:val="24"/>
        </w:rPr>
      </w:pPr>
      <w:proofErr w:type="gramStart"/>
      <w:r w:rsidRPr="00F34E88">
        <w:rPr>
          <w:rFonts w:ascii="Times New Roman" w:hAnsi="Times New Roman"/>
          <w:color w:val="000000"/>
          <w:sz w:val="24"/>
          <w:szCs w:val="24"/>
        </w:rPr>
        <w:t>will</w:t>
      </w:r>
      <w:proofErr w:type="gramEnd"/>
      <w:r w:rsidRPr="00F34E88">
        <w:rPr>
          <w:rFonts w:ascii="Times New Roman" w:hAnsi="Times New Roman"/>
          <w:color w:val="000000"/>
          <w:sz w:val="24"/>
          <w:szCs w:val="24"/>
        </w:rPr>
        <w:t xml:space="preserve"> not maintain you in such a way as to permit the continuing development and live birth of the unborn child;</w:t>
      </w:r>
    </w:p>
    <w:p w:rsidR="00F34E88" w:rsidRPr="00F34E88" w:rsidRDefault="00F34E88" w:rsidP="00F34E88">
      <w:pPr>
        <w:pStyle w:val="NormalWeb"/>
        <w:numPr>
          <w:ilvl w:val="0"/>
          <w:numId w:val="2"/>
        </w:numPr>
        <w:spacing w:before="0" w:beforeAutospacing="0" w:after="0" w:afterAutospacing="0" w:line="232" w:lineRule="atLeast"/>
        <w:ind w:left="1080" w:hanging="503"/>
        <w:jc w:val="both"/>
        <w:rPr>
          <w:rFonts w:ascii="Times New Roman" w:hAnsi="Times New Roman"/>
          <w:color w:val="000000"/>
          <w:sz w:val="24"/>
          <w:szCs w:val="24"/>
        </w:rPr>
      </w:pPr>
      <w:proofErr w:type="gramStart"/>
      <w:r w:rsidRPr="00F34E88">
        <w:rPr>
          <w:rFonts w:ascii="Times New Roman" w:hAnsi="Times New Roman"/>
          <w:color w:val="000000"/>
          <w:sz w:val="24"/>
          <w:szCs w:val="24"/>
        </w:rPr>
        <w:t>will</w:t>
      </w:r>
      <w:proofErr w:type="gramEnd"/>
      <w:r w:rsidRPr="00F34E88">
        <w:rPr>
          <w:rFonts w:ascii="Times New Roman" w:hAnsi="Times New Roman"/>
          <w:color w:val="000000"/>
          <w:sz w:val="24"/>
          <w:szCs w:val="24"/>
        </w:rPr>
        <w:t xml:space="preserve"> be physically harmful to you; or</w:t>
      </w:r>
    </w:p>
    <w:p w:rsidR="00F34E88" w:rsidRPr="00F34E88" w:rsidRDefault="00F34E88" w:rsidP="00F34E88">
      <w:pPr>
        <w:pStyle w:val="NormalWeb"/>
        <w:numPr>
          <w:ilvl w:val="0"/>
          <w:numId w:val="2"/>
        </w:numPr>
        <w:spacing w:before="0" w:beforeAutospacing="0" w:after="0" w:afterAutospacing="0" w:line="232" w:lineRule="atLeast"/>
        <w:ind w:left="1080" w:hanging="503"/>
        <w:jc w:val="both"/>
        <w:rPr>
          <w:rFonts w:ascii="Times New Roman" w:hAnsi="Times New Roman"/>
          <w:color w:val="000000"/>
          <w:sz w:val="24"/>
          <w:szCs w:val="24"/>
        </w:rPr>
      </w:pPr>
      <w:proofErr w:type="gramStart"/>
      <w:r w:rsidRPr="00F34E88">
        <w:rPr>
          <w:rFonts w:ascii="Times New Roman" w:hAnsi="Times New Roman"/>
          <w:color w:val="000000"/>
          <w:sz w:val="24"/>
          <w:szCs w:val="24"/>
        </w:rPr>
        <w:t>will</w:t>
      </w:r>
      <w:proofErr w:type="gramEnd"/>
      <w:r w:rsidRPr="00F34E88">
        <w:rPr>
          <w:rFonts w:ascii="Times New Roman" w:hAnsi="Times New Roman"/>
          <w:color w:val="000000"/>
          <w:sz w:val="24"/>
          <w:szCs w:val="24"/>
        </w:rPr>
        <w:t xml:space="preserve"> cause pain to you that cannot be alleviated by medication.</w:t>
      </w:r>
    </w:p>
    <w:p w:rsidR="00F34E88" w:rsidRDefault="00F34E88" w:rsidP="00F34E88">
      <w:pPr>
        <w:pStyle w:val="NormalWeb"/>
        <w:spacing w:before="0" w:beforeAutospacing="0" w:after="0" w:afterAutospacing="0" w:line="232" w:lineRule="atLeast"/>
        <w:jc w:val="both"/>
        <w:rPr>
          <w:rFonts w:ascii="Times New Roman" w:hAnsi="Times New Roman"/>
          <w:color w:val="000000"/>
          <w:sz w:val="24"/>
          <w:szCs w:val="24"/>
        </w:rPr>
      </w:pPr>
    </w:p>
    <w:p w:rsidR="00F34E88" w:rsidRPr="00F34E88" w:rsidRDefault="00F34E88" w:rsidP="00F34E88">
      <w:pPr>
        <w:pStyle w:val="NormalWeb"/>
        <w:spacing w:before="0" w:beforeAutospacing="0" w:after="0" w:afterAutospacing="0" w:line="232" w:lineRule="atLeast"/>
        <w:jc w:val="both"/>
        <w:rPr>
          <w:rFonts w:ascii="Times New Roman" w:hAnsi="Times New Roman"/>
          <w:color w:val="000000"/>
          <w:sz w:val="24"/>
          <w:szCs w:val="24"/>
        </w:rPr>
      </w:pPr>
      <w:r w:rsidRPr="00F34E88">
        <w:rPr>
          <w:rFonts w:ascii="Times New Roman" w:hAnsi="Times New Roman"/>
          <w:color w:val="000000"/>
          <w:sz w:val="24"/>
          <w:szCs w:val="24"/>
        </w:rPr>
        <w:t>A physician is not required to perform a pregnancy test on you unless the physician has reason to believe that you may be pregnant.</w:t>
      </w:r>
    </w:p>
    <w:p w:rsidR="00F34E88" w:rsidRDefault="00F34E88" w:rsidP="00F34E88">
      <w:pPr>
        <w:pStyle w:val="NormalWeb"/>
        <w:spacing w:before="0" w:beforeAutospacing="0" w:after="0" w:afterAutospacing="0" w:line="232" w:lineRule="atLeast"/>
        <w:rPr>
          <w:rFonts w:ascii="Times New Roman" w:hAnsi="Times New Roman"/>
          <w:color w:val="000000"/>
          <w:sz w:val="24"/>
          <w:szCs w:val="24"/>
        </w:rPr>
      </w:pPr>
    </w:p>
    <w:p w:rsidR="00F34E88" w:rsidRPr="00F34E88" w:rsidRDefault="00F34E88" w:rsidP="00F34E88">
      <w:pPr>
        <w:pStyle w:val="NormalWeb"/>
        <w:spacing w:before="0" w:beforeAutospacing="0" w:after="0" w:afterAutospacing="0" w:line="232" w:lineRule="atLeast"/>
        <w:jc w:val="both"/>
        <w:rPr>
          <w:rFonts w:ascii="Times New Roman" w:hAnsi="Times New Roman"/>
          <w:color w:val="000000"/>
          <w:sz w:val="24"/>
          <w:szCs w:val="24"/>
        </w:rPr>
      </w:pPr>
      <w:r w:rsidRPr="00F34E88">
        <w:rPr>
          <w:rFonts w:ascii="Times New Roman" w:hAnsi="Times New Roman"/>
          <w:color w:val="000000"/>
          <w:sz w:val="24"/>
          <w:szCs w:val="24"/>
        </w:rPr>
        <w:t>Pennsylvania law protects your health care providers from any legal liability for following in good faith your wishes as expressed in the form. It does not otherwise change professional standards or excuse negligence in the way your wishes are carried out. If you have any questions about the law, consult an attorney for guidance.</w:t>
      </w:r>
    </w:p>
    <w:p w:rsidR="00F34E88" w:rsidRDefault="00F34E88" w:rsidP="00F34E88">
      <w:pPr>
        <w:pStyle w:val="NormalWeb"/>
        <w:spacing w:before="0" w:beforeAutospacing="0" w:after="0" w:afterAutospacing="0" w:line="232" w:lineRule="atLeast"/>
        <w:jc w:val="both"/>
        <w:rPr>
          <w:rFonts w:ascii="Times New Roman" w:hAnsi="Times New Roman"/>
          <w:color w:val="000000"/>
          <w:sz w:val="24"/>
          <w:szCs w:val="24"/>
        </w:rPr>
      </w:pPr>
    </w:p>
    <w:p w:rsidR="00F34E88" w:rsidRPr="00F34E88" w:rsidRDefault="00F34E88" w:rsidP="00F34E88">
      <w:pPr>
        <w:pStyle w:val="NormalWeb"/>
        <w:spacing w:before="0" w:beforeAutospacing="0" w:after="0" w:afterAutospacing="0" w:line="232" w:lineRule="atLeast"/>
        <w:jc w:val="both"/>
        <w:rPr>
          <w:rFonts w:ascii="Times New Roman" w:hAnsi="Times New Roman"/>
          <w:color w:val="000000"/>
          <w:sz w:val="24"/>
          <w:szCs w:val="24"/>
        </w:rPr>
      </w:pPr>
      <w:r w:rsidRPr="00F34E88">
        <w:rPr>
          <w:rFonts w:ascii="Times New Roman" w:hAnsi="Times New Roman"/>
          <w:color w:val="000000"/>
          <w:sz w:val="24"/>
          <w:szCs w:val="24"/>
        </w:rPr>
        <w:t>This form and explanation is not intended to take the place of specific legal or medical advice for which you should rely upon your own attorney and physician.</w:t>
      </w:r>
    </w:p>
    <w:p w:rsidR="00F34E88" w:rsidRPr="00F34E88" w:rsidRDefault="00F34E88">
      <w:pPr>
        <w:rPr>
          <w:rFonts w:ascii="Times New Roman" w:hAnsi="Times New Roman" w:cs="Times New Roman"/>
        </w:rPr>
      </w:pPr>
    </w:p>
    <w:p w:rsidR="00F34E88" w:rsidRDefault="00F34E88">
      <w:pPr>
        <w:rPr>
          <w:rFonts w:ascii="Times New Roman" w:hAnsi="Times New Roman" w:cs="Times New Roman"/>
          <w:color w:val="000000"/>
        </w:rPr>
      </w:pPr>
      <w:r>
        <w:rPr>
          <w:rFonts w:ascii="Times New Roman" w:hAnsi="Times New Roman"/>
          <w:color w:val="000000"/>
        </w:rPr>
        <w:br w:type="page"/>
      </w:r>
    </w:p>
    <w:p w:rsidR="00631BBE" w:rsidRDefault="00F34E88" w:rsidP="00F34E88">
      <w:pPr>
        <w:pStyle w:val="NormalWeb"/>
        <w:spacing w:before="0" w:beforeAutospacing="0" w:after="0" w:afterAutospacing="0" w:line="232" w:lineRule="atLeast"/>
        <w:jc w:val="center"/>
        <w:rPr>
          <w:rFonts w:ascii="Times New Roman" w:hAnsi="Times New Roman"/>
          <w:color w:val="000000"/>
          <w:sz w:val="24"/>
          <w:szCs w:val="24"/>
        </w:rPr>
      </w:pPr>
      <w:r w:rsidRPr="00F34E88">
        <w:rPr>
          <w:rFonts w:ascii="Times New Roman" w:hAnsi="Times New Roman"/>
          <w:color w:val="000000"/>
          <w:sz w:val="24"/>
          <w:szCs w:val="24"/>
        </w:rPr>
        <w:t xml:space="preserve">HEALTH CARE TREATMENT INSTRUCTIONS </w:t>
      </w:r>
    </w:p>
    <w:p w:rsidR="00F34E88" w:rsidRPr="00F34E88" w:rsidRDefault="00F34E88" w:rsidP="00F34E88">
      <w:pPr>
        <w:pStyle w:val="NormalWeb"/>
        <w:spacing w:before="0" w:beforeAutospacing="0" w:after="0" w:afterAutospacing="0" w:line="232" w:lineRule="atLeast"/>
        <w:jc w:val="center"/>
        <w:rPr>
          <w:rFonts w:ascii="Times New Roman" w:hAnsi="Times New Roman"/>
          <w:color w:val="000000"/>
          <w:sz w:val="24"/>
          <w:szCs w:val="24"/>
        </w:rPr>
      </w:pPr>
      <w:r w:rsidRPr="00F34E88">
        <w:rPr>
          <w:rFonts w:ascii="Times New Roman" w:hAnsi="Times New Roman"/>
          <w:color w:val="000000"/>
          <w:sz w:val="24"/>
          <w:szCs w:val="24"/>
        </w:rPr>
        <w:t>IN THE EVENT</w:t>
      </w:r>
      <w:r w:rsidR="00631BBE">
        <w:rPr>
          <w:rFonts w:ascii="Times New Roman" w:hAnsi="Times New Roman"/>
          <w:color w:val="000000"/>
          <w:sz w:val="24"/>
          <w:szCs w:val="24"/>
        </w:rPr>
        <w:t xml:space="preserve"> </w:t>
      </w:r>
      <w:r w:rsidRPr="00F34E88">
        <w:rPr>
          <w:rFonts w:ascii="Times New Roman" w:hAnsi="Times New Roman"/>
          <w:color w:val="000000"/>
          <w:sz w:val="24"/>
          <w:szCs w:val="24"/>
        </w:rPr>
        <w:t>OF END-STAGE MEDICAL CONDITION</w:t>
      </w:r>
    </w:p>
    <w:p w:rsidR="00F34E88" w:rsidRPr="00F34E88" w:rsidRDefault="00F34E88" w:rsidP="00F34E88">
      <w:pPr>
        <w:pStyle w:val="NormalWeb"/>
        <w:spacing w:before="0" w:beforeAutospacing="0" w:after="0" w:afterAutospacing="0" w:line="232" w:lineRule="atLeast"/>
        <w:jc w:val="center"/>
        <w:rPr>
          <w:rFonts w:ascii="Times New Roman" w:hAnsi="Times New Roman"/>
          <w:color w:val="000000"/>
          <w:sz w:val="24"/>
          <w:szCs w:val="24"/>
        </w:rPr>
      </w:pPr>
      <w:r w:rsidRPr="00F34E88">
        <w:rPr>
          <w:rFonts w:ascii="Times New Roman" w:hAnsi="Times New Roman"/>
          <w:color w:val="000000"/>
          <w:sz w:val="24"/>
          <w:szCs w:val="24"/>
        </w:rPr>
        <w:t>OR PERMANENT UNCONSCIOUSNESS</w:t>
      </w:r>
    </w:p>
    <w:p w:rsidR="00F34E88" w:rsidRDefault="00F34E88" w:rsidP="00F34E88">
      <w:pPr>
        <w:pStyle w:val="NormalWeb"/>
        <w:spacing w:before="0" w:beforeAutospacing="0" w:after="0" w:afterAutospacing="0" w:line="232" w:lineRule="atLeast"/>
        <w:rPr>
          <w:rFonts w:ascii="Times New Roman" w:hAnsi="Times New Roman"/>
          <w:sz w:val="24"/>
          <w:szCs w:val="24"/>
        </w:rPr>
      </w:pPr>
    </w:p>
    <w:p w:rsidR="00F34E88" w:rsidRPr="00F34E88" w:rsidRDefault="00F34E88" w:rsidP="00F34E88">
      <w:pPr>
        <w:pStyle w:val="NormalWeb"/>
        <w:spacing w:before="0" w:beforeAutospacing="0" w:after="0" w:afterAutospacing="0" w:line="232" w:lineRule="atLeast"/>
        <w:jc w:val="both"/>
        <w:rPr>
          <w:rFonts w:ascii="Times New Roman" w:hAnsi="Times New Roman"/>
          <w:color w:val="000000"/>
          <w:sz w:val="24"/>
          <w:szCs w:val="24"/>
        </w:rPr>
      </w:pPr>
      <w:r w:rsidRPr="00F34E88">
        <w:rPr>
          <w:rFonts w:ascii="Times New Roman" w:hAnsi="Times New Roman"/>
          <w:color w:val="000000"/>
          <w:sz w:val="24"/>
          <w:szCs w:val="24"/>
        </w:rPr>
        <w:t>The following health care treatment instructions exercise my right to make my own health care decisions. These instructions are intended to provide clear and convincing evidence of my wishes to be followed when I lack the capacity to understand, make or communicate my treatment decisions:</w:t>
      </w:r>
    </w:p>
    <w:p w:rsidR="00F34E88" w:rsidRDefault="00F34E88" w:rsidP="00F34E88">
      <w:pPr>
        <w:pStyle w:val="NormalWeb"/>
        <w:spacing w:before="0" w:beforeAutospacing="0" w:after="0" w:afterAutospacing="0" w:line="232" w:lineRule="atLeast"/>
        <w:jc w:val="both"/>
        <w:rPr>
          <w:rFonts w:ascii="Times New Roman" w:hAnsi="Times New Roman"/>
          <w:color w:val="000000"/>
          <w:sz w:val="24"/>
          <w:szCs w:val="24"/>
        </w:rPr>
      </w:pPr>
    </w:p>
    <w:p w:rsidR="00F34E88" w:rsidRDefault="00F34E88" w:rsidP="00F34E88">
      <w:pPr>
        <w:pStyle w:val="NormalWeb"/>
        <w:spacing w:before="0" w:beforeAutospacing="0" w:after="0" w:afterAutospacing="0" w:line="232" w:lineRule="atLeast"/>
        <w:jc w:val="both"/>
        <w:rPr>
          <w:rFonts w:ascii="Times New Roman" w:hAnsi="Times New Roman"/>
          <w:color w:val="000000"/>
          <w:sz w:val="24"/>
          <w:szCs w:val="24"/>
        </w:rPr>
      </w:pPr>
      <w:r w:rsidRPr="00F34E88">
        <w:rPr>
          <w:rFonts w:ascii="Times New Roman" w:hAnsi="Times New Roman"/>
          <w:color w:val="000000"/>
          <w:sz w:val="24"/>
          <w:szCs w:val="24"/>
        </w:rPr>
        <w:t>IF I HAVE AN END-STAGE MEDICAL CONDITION (WHICH WILL RESULT IN MY DEATH, DESPITE THE INTRODUCTION OR CONTINUATION OF MEDICAL TREATMENT) OR AM PERMANENTLY UNCONSCIOUS SUCH AS AN IRREVERSIBLE COMA OR AN IRREVERSIBLE VEGETATIVE STATE AND THERE IS NO REALISTIC HOPE OF SIGNIFICANT RECOVERY, ALL OF THE FOLLOWING APPLY (CROSS OUT ANY TREATMENT INSTRUCTIONS WITH WHICH YOU DO NOT AGREE):</w:t>
      </w:r>
    </w:p>
    <w:p w:rsidR="00F34E88" w:rsidRPr="00F34E88" w:rsidRDefault="00F34E88" w:rsidP="00F34E88">
      <w:pPr>
        <w:pStyle w:val="NormalWeb"/>
        <w:spacing w:before="0" w:beforeAutospacing="0" w:after="0" w:afterAutospacing="0" w:line="232" w:lineRule="atLeast"/>
        <w:jc w:val="both"/>
        <w:rPr>
          <w:rFonts w:ascii="Times New Roman" w:hAnsi="Times New Roman"/>
          <w:color w:val="000000"/>
          <w:sz w:val="24"/>
          <w:szCs w:val="24"/>
        </w:rPr>
      </w:pPr>
    </w:p>
    <w:p w:rsidR="00F34E88" w:rsidRPr="00F34E88" w:rsidRDefault="00F34E88" w:rsidP="00F34E88">
      <w:pPr>
        <w:pStyle w:val="NormalWeb"/>
        <w:numPr>
          <w:ilvl w:val="0"/>
          <w:numId w:val="4"/>
        </w:numPr>
        <w:spacing w:before="0" w:beforeAutospacing="0" w:after="0" w:afterAutospacing="0" w:line="232" w:lineRule="atLeast"/>
        <w:ind w:left="1080" w:hanging="503"/>
        <w:jc w:val="both"/>
        <w:rPr>
          <w:rFonts w:ascii="Times New Roman" w:hAnsi="Times New Roman"/>
          <w:color w:val="000000"/>
          <w:sz w:val="24"/>
          <w:szCs w:val="24"/>
        </w:rPr>
      </w:pPr>
      <w:r w:rsidRPr="00F34E88">
        <w:rPr>
          <w:rFonts w:ascii="Times New Roman" w:hAnsi="Times New Roman"/>
          <w:color w:val="000000"/>
          <w:sz w:val="24"/>
          <w:szCs w:val="24"/>
        </w:rPr>
        <w:t>I direct that I be given health care treatment to relieve pain or provide comfort even if such treatment might shorten my life, suppress my appetite or my breathing, or be habit forming.</w:t>
      </w:r>
    </w:p>
    <w:p w:rsidR="00F34E88" w:rsidRPr="00F34E88" w:rsidRDefault="00F34E88" w:rsidP="00F34E88">
      <w:pPr>
        <w:pStyle w:val="NormalWeb"/>
        <w:numPr>
          <w:ilvl w:val="0"/>
          <w:numId w:val="4"/>
        </w:numPr>
        <w:spacing w:before="0" w:beforeAutospacing="0" w:after="0" w:afterAutospacing="0" w:line="232" w:lineRule="atLeast"/>
        <w:ind w:left="1080" w:hanging="503"/>
        <w:jc w:val="both"/>
        <w:rPr>
          <w:rFonts w:ascii="Times New Roman" w:hAnsi="Times New Roman"/>
          <w:color w:val="000000"/>
          <w:sz w:val="24"/>
          <w:szCs w:val="24"/>
        </w:rPr>
      </w:pPr>
      <w:r w:rsidRPr="00F34E88">
        <w:rPr>
          <w:rFonts w:ascii="Times New Roman" w:hAnsi="Times New Roman"/>
          <w:color w:val="000000"/>
          <w:sz w:val="24"/>
          <w:szCs w:val="24"/>
        </w:rPr>
        <w:t xml:space="preserve">I direct that all </w:t>
      </w:r>
      <w:proofErr w:type="gramStart"/>
      <w:r w:rsidRPr="00F34E88">
        <w:rPr>
          <w:rFonts w:ascii="Times New Roman" w:hAnsi="Times New Roman"/>
          <w:color w:val="000000"/>
          <w:sz w:val="24"/>
          <w:szCs w:val="24"/>
        </w:rPr>
        <w:t>life prolonging</w:t>
      </w:r>
      <w:proofErr w:type="gramEnd"/>
      <w:r w:rsidRPr="00F34E88">
        <w:rPr>
          <w:rFonts w:ascii="Times New Roman" w:hAnsi="Times New Roman"/>
          <w:color w:val="000000"/>
          <w:sz w:val="24"/>
          <w:szCs w:val="24"/>
        </w:rPr>
        <w:t xml:space="preserve"> procedures be withheld or withdrawn.</w:t>
      </w:r>
    </w:p>
    <w:p w:rsidR="00F34E88" w:rsidRDefault="00F34E88" w:rsidP="00F34E88">
      <w:pPr>
        <w:pStyle w:val="NormalWeb"/>
        <w:numPr>
          <w:ilvl w:val="0"/>
          <w:numId w:val="4"/>
        </w:numPr>
        <w:spacing w:before="0" w:beforeAutospacing="0" w:after="0" w:afterAutospacing="0" w:line="232" w:lineRule="atLeast"/>
        <w:ind w:left="1080" w:hanging="503"/>
        <w:jc w:val="both"/>
        <w:rPr>
          <w:rFonts w:ascii="Times New Roman" w:hAnsi="Times New Roman"/>
          <w:color w:val="000000"/>
          <w:sz w:val="24"/>
          <w:szCs w:val="24"/>
        </w:rPr>
      </w:pPr>
      <w:r w:rsidRPr="00F34E88">
        <w:rPr>
          <w:rFonts w:ascii="Times New Roman" w:hAnsi="Times New Roman"/>
          <w:color w:val="000000"/>
          <w:sz w:val="24"/>
          <w:szCs w:val="24"/>
        </w:rPr>
        <w:t xml:space="preserve">I specifically do not want any of the following as life prolonging procedures: </w:t>
      </w:r>
    </w:p>
    <w:p w:rsidR="00F34E88" w:rsidRDefault="00F34E88" w:rsidP="00F34E88">
      <w:pPr>
        <w:pStyle w:val="NormalWeb"/>
        <w:spacing w:before="0" w:beforeAutospacing="0" w:after="0" w:afterAutospacing="0" w:line="232" w:lineRule="atLeast"/>
        <w:ind w:left="1080"/>
        <w:jc w:val="both"/>
        <w:rPr>
          <w:rFonts w:ascii="Times New Roman" w:hAnsi="Times New Roman"/>
          <w:color w:val="000000"/>
          <w:sz w:val="24"/>
          <w:szCs w:val="24"/>
        </w:rPr>
      </w:pPr>
    </w:p>
    <w:p w:rsidR="00F34E88" w:rsidRPr="00F34E88" w:rsidRDefault="00F34E88" w:rsidP="00F34E88">
      <w:pPr>
        <w:pStyle w:val="NormalWeb"/>
        <w:spacing w:before="0" w:beforeAutospacing="0" w:after="0" w:afterAutospacing="0" w:line="232" w:lineRule="atLeast"/>
        <w:ind w:left="1080"/>
        <w:jc w:val="both"/>
        <w:rPr>
          <w:rFonts w:ascii="Times New Roman" w:hAnsi="Times New Roman"/>
          <w:color w:val="000000"/>
          <w:sz w:val="24"/>
          <w:szCs w:val="24"/>
        </w:rPr>
      </w:pPr>
      <w:r w:rsidRPr="00F34E88">
        <w:rPr>
          <w:rFonts w:ascii="Times New Roman" w:hAnsi="Times New Roman"/>
          <w:color w:val="000000"/>
          <w:sz w:val="24"/>
          <w:szCs w:val="24"/>
        </w:rPr>
        <w:t xml:space="preserve">(If you wish to receive any of these treatments, </w:t>
      </w:r>
      <w:proofErr w:type="gramStart"/>
      <w:r w:rsidRPr="00F34E88">
        <w:rPr>
          <w:rFonts w:ascii="Times New Roman" w:hAnsi="Times New Roman"/>
          <w:color w:val="000000"/>
          <w:sz w:val="24"/>
          <w:szCs w:val="24"/>
        </w:rPr>
        <w:t>write</w:t>
      </w:r>
      <w:proofErr w:type="gramEnd"/>
      <w:r w:rsidRPr="00F34E88">
        <w:rPr>
          <w:rFonts w:ascii="Times New Roman" w:hAnsi="Times New Roman"/>
          <w:color w:val="000000"/>
          <w:sz w:val="24"/>
          <w:szCs w:val="24"/>
        </w:rPr>
        <w:t xml:space="preserve"> "I do want" after the treatment)</w:t>
      </w:r>
    </w:p>
    <w:p w:rsidR="00F34E88" w:rsidRDefault="00F34E88" w:rsidP="00F34E88">
      <w:pPr>
        <w:pStyle w:val="NormalWeb"/>
        <w:spacing w:before="0" w:beforeAutospacing="0" w:after="0" w:afterAutospacing="0" w:line="232" w:lineRule="atLeast"/>
        <w:ind w:firstLine="577"/>
        <w:rPr>
          <w:rFonts w:ascii="Times New Roman" w:hAnsi="Times New Roman"/>
          <w:color w:val="000000"/>
          <w:sz w:val="24"/>
          <w:szCs w:val="24"/>
        </w:rPr>
      </w:pPr>
    </w:p>
    <w:p w:rsidR="00F34E88" w:rsidRPr="00F34E88" w:rsidRDefault="00F34E88" w:rsidP="00F34E88">
      <w:pPr>
        <w:pStyle w:val="NormalWeb"/>
        <w:spacing w:before="0" w:beforeAutospacing="0" w:after="0" w:afterAutospacing="0" w:line="232" w:lineRule="atLeast"/>
        <w:ind w:firstLine="1080"/>
        <w:rPr>
          <w:rFonts w:ascii="Times New Roman" w:hAnsi="Times New Roman"/>
          <w:color w:val="000000"/>
          <w:sz w:val="24"/>
          <w:szCs w:val="24"/>
        </w:rPr>
      </w:pPr>
      <w:proofErr w:type="gramStart"/>
      <w:r w:rsidRPr="00F34E88">
        <w:rPr>
          <w:rFonts w:ascii="Times New Roman" w:hAnsi="Times New Roman"/>
          <w:color w:val="000000"/>
          <w:sz w:val="24"/>
          <w:szCs w:val="24"/>
        </w:rPr>
        <w:t>heart</w:t>
      </w:r>
      <w:proofErr w:type="gramEnd"/>
      <w:r w:rsidRPr="00F34E88">
        <w:rPr>
          <w:rFonts w:ascii="Times New Roman" w:hAnsi="Times New Roman"/>
          <w:color w:val="000000"/>
          <w:sz w:val="24"/>
          <w:szCs w:val="24"/>
        </w:rPr>
        <w:t>-lung resuscitation (CPR)</w:t>
      </w:r>
      <w:r>
        <w:rPr>
          <w:rFonts w:ascii="Times New Roman" w:hAnsi="Times New Roman"/>
          <w:color w:val="000000"/>
          <w:sz w:val="24"/>
          <w:szCs w:val="24"/>
        </w:rPr>
        <w:t xml:space="preserve">  _____________________________________</w:t>
      </w:r>
    </w:p>
    <w:p w:rsidR="00F34E88" w:rsidRPr="00F34E88" w:rsidRDefault="00F34E88" w:rsidP="00F34E88">
      <w:pPr>
        <w:pStyle w:val="NormalWeb"/>
        <w:spacing w:before="0" w:beforeAutospacing="0" w:after="0" w:afterAutospacing="0" w:line="232" w:lineRule="atLeast"/>
        <w:ind w:firstLine="1080"/>
        <w:rPr>
          <w:rFonts w:ascii="Times New Roman" w:hAnsi="Times New Roman"/>
          <w:color w:val="000000"/>
          <w:sz w:val="24"/>
          <w:szCs w:val="24"/>
        </w:rPr>
      </w:pPr>
      <w:proofErr w:type="gramStart"/>
      <w:r w:rsidRPr="00F34E88">
        <w:rPr>
          <w:rFonts w:ascii="Times New Roman" w:hAnsi="Times New Roman"/>
          <w:color w:val="000000"/>
          <w:sz w:val="24"/>
          <w:szCs w:val="24"/>
        </w:rPr>
        <w:t>mechanical</w:t>
      </w:r>
      <w:proofErr w:type="gramEnd"/>
      <w:r w:rsidRPr="00F34E88">
        <w:rPr>
          <w:rFonts w:ascii="Times New Roman" w:hAnsi="Times New Roman"/>
          <w:color w:val="000000"/>
          <w:sz w:val="24"/>
          <w:szCs w:val="24"/>
        </w:rPr>
        <w:t xml:space="preserve"> ventilator (breathing machine)</w:t>
      </w:r>
      <w:r>
        <w:rPr>
          <w:rFonts w:ascii="Times New Roman" w:hAnsi="Times New Roman"/>
          <w:color w:val="000000"/>
          <w:sz w:val="24"/>
          <w:szCs w:val="24"/>
        </w:rPr>
        <w:t xml:space="preserve">  ____________________________</w:t>
      </w:r>
    </w:p>
    <w:p w:rsidR="00F34E88" w:rsidRPr="00F34E88" w:rsidRDefault="00F34E88" w:rsidP="00F34E88">
      <w:pPr>
        <w:pStyle w:val="NormalWeb"/>
        <w:spacing w:before="0" w:beforeAutospacing="0" w:after="0" w:afterAutospacing="0" w:line="232" w:lineRule="atLeast"/>
        <w:ind w:firstLine="1080"/>
        <w:rPr>
          <w:rFonts w:ascii="Times New Roman" w:hAnsi="Times New Roman"/>
          <w:color w:val="000000"/>
          <w:sz w:val="24"/>
          <w:szCs w:val="24"/>
        </w:rPr>
      </w:pPr>
      <w:proofErr w:type="gramStart"/>
      <w:r w:rsidRPr="00F34E88">
        <w:rPr>
          <w:rFonts w:ascii="Times New Roman" w:hAnsi="Times New Roman"/>
          <w:color w:val="000000"/>
          <w:sz w:val="24"/>
          <w:szCs w:val="24"/>
        </w:rPr>
        <w:t>dialysis</w:t>
      </w:r>
      <w:proofErr w:type="gramEnd"/>
      <w:r w:rsidRPr="00F34E88">
        <w:rPr>
          <w:rFonts w:ascii="Times New Roman" w:hAnsi="Times New Roman"/>
          <w:color w:val="000000"/>
          <w:sz w:val="24"/>
          <w:szCs w:val="24"/>
        </w:rPr>
        <w:t xml:space="preserve"> (kidney machine)</w:t>
      </w:r>
      <w:r>
        <w:rPr>
          <w:rFonts w:ascii="Times New Roman" w:hAnsi="Times New Roman"/>
          <w:color w:val="000000"/>
          <w:sz w:val="24"/>
          <w:szCs w:val="24"/>
        </w:rPr>
        <w:t xml:space="preserve">  _________________________________________</w:t>
      </w:r>
    </w:p>
    <w:p w:rsidR="00F34E88" w:rsidRPr="00F34E88" w:rsidRDefault="00F34E88" w:rsidP="00F34E88">
      <w:pPr>
        <w:pStyle w:val="NormalWeb"/>
        <w:spacing w:before="0" w:beforeAutospacing="0" w:after="0" w:afterAutospacing="0" w:line="232" w:lineRule="atLeast"/>
        <w:ind w:firstLine="1080"/>
        <w:rPr>
          <w:rFonts w:ascii="Times New Roman" w:hAnsi="Times New Roman"/>
          <w:color w:val="000000"/>
          <w:sz w:val="24"/>
          <w:szCs w:val="24"/>
        </w:rPr>
      </w:pPr>
      <w:proofErr w:type="gramStart"/>
      <w:r w:rsidRPr="00F34E88">
        <w:rPr>
          <w:rFonts w:ascii="Times New Roman" w:hAnsi="Times New Roman"/>
          <w:color w:val="000000"/>
          <w:sz w:val="24"/>
          <w:szCs w:val="24"/>
        </w:rPr>
        <w:t>surgery</w:t>
      </w:r>
      <w:proofErr w:type="gramEnd"/>
      <w:r>
        <w:rPr>
          <w:rFonts w:ascii="Times New Roman" w:hAnsi="Times New Roman"/>
          <w:color w:val="000000"/>
          <w:sz w:val="24"/>
          <w:szCs w:val="24"/>
        </w:rPr>
        <w:t xml:space="preserve">  ________________________________________________________</w:t>
      </w:r>
    </w:p>
    <w:p w:rsidR="00F34E88" w:rsidRPr="00F34E88" w:rsidRDefault="00F34E88" w:rsidP="00F34E88">
      <w:pPr>
        <w:pStyle w:val="NormalWeb"/>
        <w:spacing w:before="0" w:beforeAutospacing="0" w:after="0" w:afterAutospacing="0" w:line="232" w:lineRule="atLeast"/>
        <w:ind w:firstLine="1080"/>
        <w:rPr>
          <w:rFonts w:ascii="Times New Roman" w:hAnsi="Times New Roman"/>
          <w:color w:val="000000"/>
          <w:sz w:val="24"/>
          <w:szCs w:val="24"/>
        </w:rPr>
      </w:pPr>
      <w:proofErr w:type="gramStart"/>
      <w:r w:rsidRPr="00F34E88">
        <w:rPr>
          <w:rFonts w:ascii="Times New Roman" w:hAnsi="Times New Roman"/>
          <w:color w:val="000000"/>
          <w:sz w:val="24"/>
          <w:szCs w:val="24"/>
        </w:rPr>
        <w:t>chemotherapy</w:t>
      </w:r>
      <w:proofErr w:type="gramEnd"/>
      <w:r>
        <w:rPr>
          <w:rFonts w:ascii="Times New Roman" w:hAnsi="Times New Roman"/>
          <w:color w:val="000000"/>
          <w:sz w:val="24"/>
          <w:szCs w:val="24"/>
        </w:rPr>
        <w:t xml:space="preserve"> ___________________________________________________</w:t>
      </w:r>
    </w:p>
    <w:p w:rsidR="00F34E88" w:rsidRPr="00F34E88" w:rsidRDefault="00F34E88" w:rsidP="00F34E88">
      <w:pPr>
        <w:pStyle w:val="NormalWeb"/>
        <w:spacing w:before="0" w:beforeAutospacing="0" w:after="0" w:afterAutospacing="0" w:line="232" w:lineRule="atLeast"/>
        <w:ind w:firstLine="1080"/>
        <w:rPr>
          <w:rFonts w:ascii="Times New Roman" w:hAnsi="Times New Roman"/>
          <w:color w:val="000000"/>
          <w:sz w:val="24"/>
          <w:szCs w:val="24"/>
        </w:rPr>
      </w:pPr>
      <w:proofErr w:type="gramStart"/>
      <w:r>
        <w:rPr>
          <w:rFonts w:ascii="Times New Roman" w:hAnsi="Times New Roman"/>
          <w:color w:val="000000"/>
          <w:sz w:val="24"/>
          <w:szCs w:val="24"/>
        </w:rPr>
        <w:t>radiation</w:t>
      </w:r>
      <w:proofErr w:type="gramEnd"/>
      <w:r>
        <w:rPr>
          <w:rFonts w:ascii="Times New Roman" w:hAnsi="Times New Roman"/>
          <w:color w:val="000000"/>
          <w:sz w:val="24"/>
          <w:szCs w:val="24"/>
        </w:rPr>
        <w:t xml:space="preserve"> treatment _______________________________________________</w:t>
      </w:r>
    </w:p>
    <w:p w:rsidR="00F34E88" w:rsidRPr="00F34E88" w:rsidRDefault="00F34E88" w:rsidP="00F34E88">
      <w:pPr>
        <w:pStyle w:val="NormalWeb"/>
        <w:spacing w:before="0" w:beforeAutospacing="0" w:after="0" w:afterAutospacing="0" w:line="232" w:lineRule="atLeast"/>
        <w:ind w:firstLine="1080"/>
        <w:rPr>
          <w:rFonts w:ascii="Times New Roman" w:hAnsi="Times New Roman"/>
          <w:color w:val="000000"/>
          <w:sz w:val="24"/>
          <w:szCs w:val="24"/>
        </w:rPr>
      </w:pPr>
      <w:proofErr w:type="gramStart"/>
      <w:r w:rsidRPr="00F34E88">
        <w:rPr>
          <w:rFonts w:ascii="Times New Roman" w:hAnsi="Times New Roman"/>
          <w:color w:val="000000"/>
          <w:sz w:val="24"/>
          <w:szCs w:val="24"/>
        </w:rPr>
        <w:t>antibiotics</w:t>
      </w:r>
      <w:proofErr w:type="gramEnd"/>
      <w:r>
        <w:rPr>
          <w:rFonts w:ascii="Times New Roman" w:hAnsi="Times New Roman"/>
          <w:color w:val="000000"/>
          <w:sz w:val="24"/>
          <w:szCs w:val="24"/>
        </w:rPr>
        <w:t xml:space="preserve">  _____________________________________________________</w:t>
      </w:r>
    </w:p>
    <w:p w:rsidR="00F34E88" w:rsidRDefault="00F34E88" w:rsidP="00F34E88">
      <w:pPr>
        <w:pStyle w:val="NormalWeb"/>
        <w:spacing w:before="0" w:beforeAutospacing="0" w:after="0" w:afterAutospacing="0" w:line="232" w:lineRule="atLeast"/>
        <w:rPr>
          <w:rFonts w:ascii="Times New Roman" w:hAnsi="Times New Roman"/>
          <w:color w:val="000000"/>
          <w:sz w:val="24"/>
          <w:szCs w:val="24"/>
        </w:rPr>
      </w:pPr>
    </w:p>
    <w:p w:rsidR="00631BBE" w:rsidRDefault="00F34E88" w:rsidP="00631BBE">
      <w:pPr>
        <w:pStyle w:val="NormalWeb"/>
        <w:spacing w:before="0" w:beforeAutospacing="0" w:after="0" w:afterAutospacing="0" w:line="232" w:lineRule="atLeast"/>
        <w:jc w:val="both"/>
        <w:rPr>
          <w:rFonts w:ascii="Times New Roman" w:hAnsi="Times New Roman"/>
          <w:color w:val="000000"/>
          <w:sz w:val="24"/>
          <w:szCs w:val="24"/>
        </w:rPr>
      </w:pPr>
      <w:r w:rsidRPr="00F34E88">
        <w:rPr>
          <w:rFonts w:ascii="Times New Roman" w:hAnsi="Times New Roman"/>
          <w:color w:val="000000"/>
          <w:sz w:val="24"/>
          <w:szCs w:val="24"/>
        </w:rPr>
        <w:t xml:space="preserve">Please indicate whether you want nutrition (food) or hydration (water) medically supplied by a tube into your nose, stomach, intestine, arteries, or veins if you have an end-stage medical condition or are permanently unconscious and there is no realistic hope of significant recovery. </w:t>
      </w:r>
    </w:p>
    <w:p w:rsidR="00631BBE" w:rsidRDefault="00631BBE" w:rsidP="00F34E88">
      <w:pPr>
        <w:pStyle w:val="NormalWeb"/>
        <w:spacing w:before="0" w:beforeAutospacing="0" w:after="0" w:afterAutospacing="0" w:line="232" w:lineRule="atLeast"/>
        <w:rPr>
          <w:rFonts w:ascii="Times New Roman" w:hAnsi="Times New Roman"/>
          <w:color w:val="000000"/>
          <w:sz w:val="24"/>
          <w:szCs w:val="24"/>
        </w:rPr>
      </w:pPr>
    </w:p>
    <w:p w:rsidR="00F34E88" w:rsidRDefault="00F34E88" w:rsidP="00F34E88">
      <w:pPr>
        <w:pStyle w:val="NormalWeb"/>
        <w:spacing w:before="0" w:beforeAutospacing="0" w:after="0" w:afterAutospacing="0" w:line="232" w:lineRule="atLeast"/>
        <w:rPr>
          <w:rFonts w:ascii="Times New Roman" w:hAnsi="Times New Roman"/>
          <w:color w:val="000000"/>
          <w:sz w:val="24"/>
          <w:szCs w:val="24"/>
        </w:rPr>
      </w:pPr>
      <w:r w:rsidRPr="00F34E88">
        <w:rPr>
          <w:rFonts w:ascii="Times New Roman" w:hAnsi="Times New Roman"/>
          <w:color w:val="000000"/>
          <w:sz w:val="24"/>
          <w:szCs w:val="24"/>
        </w:rPr>
        <w:t>(Initial only one statement.)</w:t>
      </w:r>
    </w:p>
    <w:p w:rsidR="00631BBE" w:rsidRPr="00F34E88" w:rsidRDefault="00631BBE" w:rsidP="00F34E88">
      <w:pPr>
        <w:pStyle w:val="NormalWeb"/>
        <w:spacing w:before="0" w:beforeAutospacing="0" w:after="0" w:afterAutospacing="0" w:line="232" w:lineRule="atLeast"/>
        <w:rPr>
          <w:rFonts w:ascii="Times New Roman" w:hAnsi="Times New Roman"/>
          <w:color w:val="000000"/>
          <w:sz w:val="24"/>
          <w:szCs w:val="24"/>
        </w:rPr>
      </w:pPr>
    </w:p>
    <w:p w:rsidR="00F34E88" w:rsidRPr="00F34E88" w:rsidRDefault="00F34E88" w:rsidP="00631BBE">
      <w:pPr>
        <w:pStyle w:val="NormalWeb"/>
        <w:spacing w:before="0" w:beforeAutospacing="0" w:after="0" w:afterAutospacing="0" w:line="232" w:lineRule="atLeast"/>
        <w:rPr>
          <w:rFonts w:ascii="Times New Roman" w:hAnsi="Times New Roman"/>
          <w:color w:val="000000"/>
          <w:sz w:val="24"/>
          <w:szCs w:val="24"/>
        </w:rPr>
      </w:pPr>
      <w:r w:rsidRPr="00F34E88">
        <w:rPr>
          <w:rFonts w:ascii="Times New Roman" w:hAnsi="Times New Roman"/>
          <w:color w:val="000000"/>
          <w:sz w:val="24"/>
          <w:szCs w:val="24"/>
        </w:rPr>
        <w:t>TUBE FEEDINGS</w:t>
      </w:r>
    </w:p>
    <w:p w:rsidR="00F34E88" w:rsidRPr="00F34E88" w:rsidRDefault="00631BBE" w:rsidP="00631BBE">
      <w:pPr>
        <w:pStyle w:val="NormalWeb"/>
        <w:spacing w:before="0" w:beforeAutospacing="0" w:after="0" w:afterAutospacing="0" w:line="232" w:lineRule="atLeast"/>
        <w:ind w:firstLine="436"/>
        <w:rPr>
          <w:rFonts w:ascii="Times New Roman" w:hAnsi="Times New Roman"/>
          <w:color w:val="000000"/>
          <w:sz w:val="24"/>
          <w:szCs w:val="24"/>
        </w:rPr>
      </w:pPr>
      <w:r>
        <w:rPr>
          <w:rFonts w:ascii="Times New Roman" w:hAnsi="Times New Roman"/>
          <w:color w:val="000000"/>
          <w:sz w:val="24"/>
          <w:szCs w:val="24"/>
        </w:rPr>
        <w:t xml:space="preserve">_____ </w:t>
      </w:r>
      <w:r w:rsidR="00F34E88" w:rsidRPr="00F34E88">
        <w:rPr>
          <w:rFonts w:ascii="Times New Roman" w:hAnsi="Times New Roman"/>
          <w:color w:val="000000"/>
          <w:sz w:val="24"/>
          <w:szCs w:val="24"/>
        </w:rPr>
        <w:t>I want tube feedings to be given</w:t>
      </w:r>
    </w:p>
    <w:p w:rsidR="00F34E88" w:rsidRPr="00F34E88" w:rsidRDefault="00F34E88" w:rsidP="00631BBE">
      <w:pPr>
        <w:pStyle w:val="NormalWeb"/>
        <w:spacing w:before="0" w:beforeAutospacing="0" w:after="0" w:afterAutospacing="0" w:line="232" w:lineRule="atLeast"/>
        <w:ind w:left="720" w:firstLine="450"/>
        <w:rPr>
          <w:rFonts w:ascii="Times New Roman" w:hAnsi="Times New Roman"/>
          <w:color w:val="000000"/>
          <w:sz w:val="24"/>
          <w:szCs w:val="24"/>
        </w:rPr>
      </w:pPr>
      <w:r w:rsidRPr="00F34E88">
        <w:rPr>
          <w:rFonts w:ascii="Times New Roman" w:hAnsi="Times New Roman"/>
          <w:color w:val="000000"/>
          <w:sz w:val="24"/>
          <w:szCs w:val="24"/>
        </w:rPr>
        <w:t>OR</w:t>
      </w:r>
    </w:p>
    <w:p w:rsidR="00F34E88" w:rsidRPr="00F34E88" w:rsidRDefault="00F34E88" w:rsidP="00631BBE">
      <w:pPr>
        <w:pStyle w:val="NormalWeb"/>
        <w:spacing w:before="0" w:beforeAutospacing="0" w:after="0" w:afterAutospacing="0" w:line="232" w:lineRule="atLeast"/>
        <w:rPr>
          <w:rFonts w:ascii="Times New Roman" w:hAnsi="Times New Roman"/>
          <w:color w:val="000000"/>
          <w:sz w:val="24"/>
          <w:szCs w:val="24"/>
        </w:rPr>
      </w:pPr>
      <w:r w:rsidRPr="00F34E88">
        <w:rPr>
          <w:rFonts w:ascii="Times New Roman" w:hAnsi="Times New Roman"/>
          <w:color w:val="000000"/>
          <w:sz w:val="24"/>
          <w:szCs w:val="24"/>
        </w:rPr>
        <w:t>NO TUBE FEEDINGS</w:t>
      </w:r>
    </w:p>
    <w:p w:rsidR="00F34E88" w:rsidRPr="00F34E88" w:rsidRDefault="00631BBE" w:rsidP="00631BBE">
      <w:pPr>
        <w:pStyle w:val="NormalWeb"/>
        <w:spacing w:before="0" w:beforeAutospacing="0" w:after="0" w:afterAutospacing="0" w:line="232" w:lineRule="atLeast"/>
        <w:ind w:firstLine="436"/>
        <w:rPr>
          <w:rFonts w:ascii="Times New Roman" w:hAnsi="Times New Roman"/>
          <w:color w:val="000000"/>
          <w:sz w:val="24"/>
          <w:szCs w:val="24"/>
        </w:rPr>
      </w:pPr>
      <w:r>
        <w:rPr>
          <w:rFonts w:ascii="Times New Roman" w:hAnsi="Times New Roman"/>
          <w:color w:val="000000"/>
          <w:sz w:val="24"/>
          <w:szCs w:val="24"/>
        </w:rPr>
        <w:t xml:space="preserve">_____ </w:t>
      </w:r>
      <w:r w:rsidR="00F34E88" w:rsidRPr="00F34E88">
        <w:rPr>
          <w:rFonts w:ascii="Times New Roman" w:hAnsi="Times New Roman"/>
          <w:color w:val="000000"/>
          <w:sz w:val="24"/>
          <w:szCs w:val="24"/>
        </w:rPr>
        <w:t>I do not want tube feedings to be given.</w:t>
      </w:r>
    </w:p>
    <w:p w:rsidR="00F34E88" w:rsidRPr="00F34E88" w:rsidRDefault="00F34E88" w:rsidP="00631BBE">
      <w:pPr>
        <w:pStyle w:val="NormalWeb"/>
        <w:spacing w:before="0" w:beforeAutospacing="0" w:after="0" w:afterAutospacing="0" w:line="232" w:lineRule="atLeast"/>
        <w:rPr>
          <w:rFonts w:ascii="Times New Roman" w:hAnsi="Times New Roman"/>
          <w:color w:val="000000"/>
          <w:sz w:val="24"/>
          <w:szCs w:val="24"/>
        </w:rPr>
      </w:pPr>
      <w:r w:rsidRPr="00F34E88">
        <w:rPr>
          <w:rFonts w:ascii="Times New Roman" w:hAnsi="Times New Roman"/>
          <w:color w:val="000000"/>
          <w:sz w:val="24"/>
          <w:szCs w:val="24"/>
        </w:rPr>
        <w:t>HEALTH CARE AGENT'S USE OF INSTRUCTIONS</w:t>
      </w:r>
    </w:p>
    <w:p w:rsidR="00631BBE" w:rsidRDefault="00631BBE" w:rsidP="00631BBE">
      <w:pPr>
        <w:pStyle w:val="NormalWeb"/>
        <w:spacing w:before="0" w:beforeAutospacing="0" w:after="0" w:afterAutospacing="0" w:line="232" w:lineRule="atLeast"/>
        <w:rPr>
          <w:rFonts w:ascii="Times New Roman" w:hAnsi="Times New Roman"/>
          <w:color w:val="000000"/>
          <w:sz w:val="24"/>
          <w:szCs w:val="24"/>
        </w:rPr>
      </w:pPr>
    </w:p>
    <w:p w:rsidR="00F34E88" w:rsidRPr="00F34E88" w:rsidRDefault="00F34E88" w:rsidP="00631BBE">
      <w:pPr>
        <w:pStyle w:val="NormalWeb"/>
        <w:spacing w:before="0" w:beforeAutospacing="0" w:after="0" w:afterAutospacing="0" w:line="232" w:lineRule="atLeast"/>
        <w:rPr>
          <w:rFonts w:ascii="Times New Roman" w:hAnsi="Times New Roman"/>
          <w:color w:val="000000"/>
          <w:sz w:val="24"/>
          <w:szCs w:val="24"/>
        </w:rPr>
      </w:pPr>
      <w:r w:rsidRPr="00F34E88">
        <w:rPr>
          <w:rFonts w:ascii="Times New Roman" w:hAnsi="Times New Roman"/>
          <w:color w:val="000000"/>
          <w:sz w:val="24"/>
          <w:szCs w:val="24"/>
        </w:rPr>
        <w:t>(</w:t>
      </w:r>
      <w:r w:rsidR="00631BBE">
        <w:rPr>
          <w:rFonts w:ascii="Times New Roman" w:hAnsi="Times New Roman"/>
          <w:color w:val="000000"/>
          <w:sz w:val="24"/>
          <w:szCs w:val="24"/>
        </w:rPr>
        <w:t xml:space="preserve">Initial only one statement.) </w:t>
      </w:r>
    </w:p>
    <w:p w:rsidR="00F34E88" w:rsidRPr="00F34E88" w:rsidRDefault="00631BBE" w:rsidP="00631BBE">
      <w:pPr>
        <w:pStyle w:val="NormalWeb"/>
        <w:spacing w:before="0" w:beforeAutospacing="0" w:after="0" w:afterAutospacing="0" w:line="232" w:lineRule="atLeast"/>
        <w:ind w:firstLine="436"/>
        <w:rPr>
          <w:rFonts w:ascii="Times New Roman" w:hAnsi="Times New Roman"/>
          <w:color w:val="000000"/>
          <w:sz w:val="24"/>
          <w:szCs w:val="24"/>
        </w:rPr>
      </w:pPr>
      <w:r>
        <w:rPr>
          <w:rFonts w:ascii="Times New Roman" w:hAnsi="Times New Roman"/>
          <w:color w:val="000000"/>
          <w:sz w:val="24"/>
          <w:szCs w:val="24"/>
        </w:rPr>
        <w:t xml:space="preserve">_____ </w:t>
      </w:r>
      <w:proofErr w:type="gramStart"/>
      <w:r w:rsidR="00F34E88" w:rsidRPr="00F34E88">
        <w:rPr>
          <w:rFonts w:ascii="Times New Roman" w:hAnsi="Times New Roman"/>
          <w:color w:val="000000"/>
          <w:sz w:val="24"/>
          <w:szCs w:val="24"/>
        </w:rPr>
        <w:t>My</w:t>
      </w:r>
      <w:proofErr w:type="gramEnd"/>
      <w:r w:rsidR="00F34E88" w:rsidRPr="00F34E88">
        <w:rPr>
          <w:rFonts w:ascii="Times New Roman" w:hAnsi="Times New Roman"/>
          <w:color w:val="000000"/>
          <w:sz w:val="24"/>
          <w:szCs w:val="24"/>
        </w:rPr>
        <w:t xml:space="preserve"> health care agent must follow these instructions.</w:t>
      </w:r>
    </w:p>
    <w:p w:rsidR="00F34E88" w:rsidRPr="00F34E88" w:rsidRDefault="00F34E88" w:rsidP="00631BBE">
      <w:pPr>
        <w:pStyle w:val="NormalWeb"/>
        <w:spacing w:before="0" w:beforeAutospacing="0" w:after="0" w:afterAutospacing="0" w:line="232" w:lineRule="atLeast"/>
        <w:ind w:firstLine="1170"/>
        <w:rPr>
          <w:rFonts w:ascii="Times New Roman" w:hAnsi="Times New Roman"/>
          <w:color w:val="000000"/>
          <w:sz w:val="24"/>
          <w:szCs w:val="24"/>
        </w:rPr>
      </w:pPr>
      <w:r w:rsidRPr="00F34E88">
        <w:rPr>
          <w:rFonts w:ascii="Times New Roman" w:hAnsi="Times New Roman"/>
          <w:color w:val="000000"/>
          <w:sz w:val="24"/>
          <w:szCs w:val="24"/>
        </w:rPr>
        <w:t>OR</w:t>
      </w:r>
    </w:p>
    <w:p w:rsidR="00F34E88" w:rsidRPr="00F34E88" w:rsidRDefault="00631BBE" w:rsidP="00631BBE">
      <w:pPr>
        <w:pStyle w:val="NormalWeb"/>
        <w:spacing w:before="0" w:beforeAutospacing="0" w:after="0" w:afterAutospacing="0" w:line="232" w:lineRule="atLeast"/>
        <w:ind w:firstLine="436"/>
        <w:rPr>
          <w:rFonts w:ascii="Times New Roman" w:hAnsi="Times New Roman"/>
          <w:color w:val="000000"/>
          <w:sz w:val="24"/>
          <w:szCs w:val="24"/>
        </w:rPr>
      </w:pPr>
      <w:r>
        <w:rPr>
          <w:rFonts w:ascii="Times New Roman" w:hAnsi="Times New Roman"/>
          <w:color w:val="000000"/>
          <w:sz w:val="24"/>
          <w:szCs w:val="24"/>
        </w:rPr>
        <w:t xml:space="preserve">_____ </w:t>
      </w:r>
      <w:proofErr w:type="gramStart"/>
      <w:r w:rsidR="00F34E88" w:rsidRPr="00F34E88">
        <w:rPr>
          <w:rFonts w:ascii="Times New Roman" w:hAnsi="Times New Roman"/>
          <w:color w:val="000000"/>
          <w:sz w:val="24"/>
          <w:szCs w:val="24"/>
        </w:rPr>
        <w:t>These</w:t>
      </w:r>
      <w:proofErr w:type="gramEnd"/>
      <w:r w:rsidR="00F34E88" w:rsidRPr="00F34E88">
        <w:rPr>
          <w:rFonts w:ascii="Times New Roman" w:hAnsi="Times New Roman"/>
          <w:color w:val="000000"/>
          <w:sz w:val="24"/>
          <w:szCs w:val="24"/>
        </w:rPr>
        <w:t xml:space="preserve"> instructions are only guidance.</w:t>
      </w:r>
    </w:p>
    <w:p w:rsidR="00631BBE" w:rsidRDefault="00631BBE" w:rsidP="00F34E88">
      <w:pPr>
        <w:pStyle w:val="NormalWeb"/>
        <w:spacing w:before="0" w:beforeAutospacing="0" w:after="0" w:afterAutospacing="0" w:line="232" w:lineRule="atLeast"/>
        <w:rPr>
          <w:rFonts w:ascii="Times New Roman" w:hAnsi="Times New Roman"/>
          <w:color w:val="000000"/>
          <w:sz w:val="24"/>
          <w:szCs w:val="24"/>
        </w:rPr>
      </w:pPr>
    </w:p>
    <w:p w:rsidR="00F34E88" w:rsidRDefault="00F34E88" w:rsidP="00631BBE">
      <w:pPr>
        <w:pStyle w:val="NormalWeb"/>
        <w:spacing w:before="0" w:beforeAutospacing="0" w:after="0" w:afterAutospacing="0" w:line="232" w:lineRule="atLeast"/>
        <w:jc w:val="both"/>
        <w:rPr>
          <w:rFonts w:ascii="Times New Roman" w:hAnsi="Times New Roman"/>
          <w:color w:val="000000"/>
          <w:sz w:val="24"/>
          <w:szCs w:val="24"/>
        </w:rPr>
      </w:pPr>
      <w:r w:rsidRPr="00F34E88">
        <w:rPr>
          <w:rFonts w:ascii="Times New Roman" w:hAnsi="Times New Roman"/>
          <w:color w:val="000000"/>
          <w:sz w:val="24"/>
          <w:szCs w:val="24"/>
        </w:rPr>
        <w:t>My health care agent shall have final say and may override any of my instructions. (Indicate any exceptions)</w:t>
      </w:r>
    </w:p>
    <w:p w:rsidR="00631BBE" w:rsidRDefault="00631BBE" w:rsidP="00631BBE">
      <w:pPr>
        <w:pStyle w:val="NormalWeb"/>
        <w:spacing w:before="0" w:beforeAutospacing="0" w:after="0" w:afterAutospacing="0" w:line="232" w:lineRule="atLeast"/>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w:t>
      </w:r>
    </w:p>
    <w:p w:rsidR="00631BBE" w:rsidRDefault="00631BBE" w:rsidP="00631BBE">
      <w:pPr>
        <w:pStyle w:val="NormalWeb"/>
        <w:spacing w:before="0" w:beforeAutospacing="0" w:after="0" w:afterAutospacing="0" w:line="232" w:lineRule="atLeast"/>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w:t>
      </w:r>
    </w:p>
    <w:p w:rsidR="00631BBE" w:rsidRDefault="00631BBE" w:rsidP="00631BBE">
      <w:pPr>
        <w:pStyle w:val="NormalWeb"/>
        <w:spacing w:before="0" w:beforeAutospacing="0" w:after="0" w:afterAutospacing="0" w:line="232" w:lineRule="atLeast"/>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w:t>
      </w:r>
    </w:p>
    <w:p w:rsidR="00631BBE" w:rsidRDefault="00631BBE" w:rsidP="00631BBE">
      <w:pPr>
        <w:pStyle w:val="NormalWeb"/>
        <w:spacing w:before="0" w:beforeAutospacing="0" w:after="0" w:afterAutospacing="0" w:line="232" w:lineRule="atLeast"/>
        <w:rPr>
          <w:rFonts w:ascii="Times New Roman" w:hAnsi="Times New Roman"/>
          <w:color w:val="000000"/>
          <w:sz w:val="24"/>
          <w:szCs w:val="24"/>
        </w:rPr>
      </w:pPr>
    </w:p>
    <w:p w:rsidR="00F34E88" w:rsidRDefault="00631BBE" w:rsidP="00631BBE">
      <w:pPr>
        <w:pStyle w:val="NormalWeb"/>
        <w:spacing w:before="0" w:beforeAutospacing="0" w:after="0" w:afterAutospacing="0" w:line="232" w:lineRule="atLeast"/>
        <w:rPr>
          <w:rFonts w:ascii="Times New Roman" w:hAnsi="Times New Roman"/>
          <w:color w:val="000000"/>
          <w:sz w:val="24"/>
          <w:szCs w:val="24"/>
        </w:rPr>
      </w:pPr>
      <w:r>
        <w:rPr>
          <w:rFonts w:ascii="Times New Roman" w:hAnsi="Times New Roman"/>
          <w:color w:val="000000"/>
          <w:sz w:val="24"/>
          <w:szCs w:val="24"/>
        </w:rPr>
        <w:t>I</w:t>
      </w:r>
      <w:r w:rsidR="00F34E88" w:rsidRPr="00F34E88">
        <w:rPr>
          <w:rFonts w:ascii="Times New Roman" w:hAnsi="Times New Roman"/>
          <w:color w:val="000000"/>
          <w:sz w:val="24"/>
          <w:szCs w:val="24"/>
        </w:rPr>
        <w:t>f I did not appoint a health care agent, these instructions shall be followed.</w:t>
      </w:r>
    </w:p>
    <w:p w:rsidR="00631BBE" w:rsidRPr="00F34E88" w:rsidRDefault="00631BBE" w:rsidP="00631BBE">
      <w:pPr>
        <w:pStyle w:val="NormalWeb"/>
        <w:spacing w:before="0" w:beforeAutospacing="0" w:after="0" w:afterAutospacing="0" w:line="232" w:lineRule="atLeast"/>
        <w:rPr>
          <w:rFonts w:ascii="Times New Roman" w:hAnsi="Times New Roman"/>
          <w:color w:val="000000"/>
          <w:sz w:val="24"/>
          <w:szCs w:val="24"/>
        </w:rPr>
      </w:pPr>
    </w:p>
    <w:p w:rsidR="00F34E88" w:rsidRPr="00F34E88" w:rsidRDefault="00F34E88" w:rsidP="00631BBE">
      <w:pPr>
        <w:pStyle w:val="NormalWeb"/>
        <w:spacing w:before="0" w:beforeAutospacing="0" w:after="0" w:afterAutospacing="0" w:line="232" w:lineRule="atLeast"/>
        <w:rPr>
          <w:rFonts w:ascii="Times New Roman" w:hAnsi="Times New Roman"/>
          <w:color w:val="000000"/>
          <w:sz w:val="24"/>
          <w:szCs w:val="24"/>
        </w:rPr>
      </w:pPr>
      <w:r w:rsidRPr="00F34E88">
        <w:rPr>
          <w:rFonts w:ascii="Times New Roman" w:hAnsi="Times New Roman"/>
          <w:color w:val="000000"/>
          <w:sz w:val="24"/>
          <w:szCs w:val="24"/>
        </w:rPr>
        <w:t>LEGAL PROTECTION</w:t>
      </w:r>
    </w:p>
    <w:p w:rsidR="00631BBE" w:rsidRDefault="00631BBE" w:rsidP="00631BBE">
      <w:pPr>
        <w:spacing w:line="232" w:lineRule="atLeast"/>
        <w:rPr>
          <w:rFonts w:ascii="Times New Roman" w:hAnsi="Times New Roman" w:cs="Times New Roman"/>
          <w:color w:val="000000"/>
        </w:rPr>
      </w:pPr>
    </w:p>
    <w:p w:rsidR="00F34E88" w:rsidRDefault="00F34E88" w:rsidP="00631BBE">
      <w:pPr>
        <w:spacing w:line="232" w:lineRule="atLeast"/>
        <w:jc w:val="both"/>
        <w:rPr>
          <w:rFonts w:ascii="Times New Roman" w:hAnsi="Times New Roman" w:cs="Times New Roman"/>
          <w:color w:val="000000"/>
        </w:rPr>
      </w:pPr>
      <w:r w:rsidRPr="00F34E88">
        <w:rPr>
          <w:rFonts w:ascii="Times New Roman" w:hAnsi="Times New Roman" w:cs="Times New Roman"/>
          <w:color w:val="000000"/>
        </w:rPr>
        <w:t xml:space="preserve">Pennsylvania law protects </w:t>
      </w:r>
      <w:r w:rsidR="00631BBE">
        <w:rPr>
          <w:rFonts w:ascii="Times New Roman" w:hAnsi="Times New Roman" w:cs="Times New Roman"/>
          <w:color w:val="000000"/>
        </w:rPr>
        <w:t xml:space="preserve">my </w:t>
      </w:r>
      <w:r w:rsidRPr="00F34E88">
        <w:rPr>
          <w:rFonts w:ascii="Times New Roman" w:hAnsi="Times New Roman" w:cs="Times New Roman"/>
          <w:color w:val="000000"/>
        </w:rPr>
        <w:t>health care providers from any legal liability for their good faith actions in following my w</w:t>
      </w:r>
      <w:r w:rsidR="00631BBE">
        <w:rPr>
          <w:rFonts w:ascii="Times New Roman" w:hAnsi="Times New Roman" w:cs="Times New Roman"/>
          <w:color w:val="000000"/>
        </w:rPr>
        <w:t>ishes as expressed in this form</w:t>
      </w:r>
      <w:r w:rsidRPr="00F34E88">
        <w:rPr>
          <w:rFonts w:ascii="Times New Roman" w:hAnsi="Times New Roman" w:cs="Times New Roman"/>
          <w:color w:val="000000"/>
        </w:rPr>
        <w:t xml:space="preserve">. On behalf of </w:t>
      </w:r>
      <w:proofErr w:type="gramStart"/>
      <w:r w:rsidRPr="00F34E88">
        <w:rPr>
          <w:rFonts w:ascii="Times New Roman" w:hAnsi="Times New Roman" w:cs="Times New Roman"/>
          <w:color w:val="000000"/>
        </w:rPr>
        <w:t>myself, my executors and heirs,</w:t>
      </w:r>
      <w:proofErr w:type="gramEnd"/>
      <w:r w:rsidRPr="00F34E88">
        <w:rPr>
          <w:rFonts w:ascii="Times New Roman" w:hAnsi="Times New Roman" w:cs="Times New Roman"/>
          <w:color w:val="000000"/>
        </w:rPr>
        <w:t xml:space="preserve"> I further hold my health care providers harmless and indemnify them against any claim for their good faith actions in following my treatment instructions.</w:t>
      </w:r>
    </w:p>
    <w:p w:rsidR="00631BBE" w:rsidRPr="00F34E88" w:rsidRDefault="00631BBE" w:rsidP="00631BBE">
      <w:pPr>
        <w:spacing w:line="232" w:lineRule="atLeast"/>
        <w:rPr>
          <w:rFonts w:ascii="Times New Roman" w:hAnsi="Times New Roman" w:cs="Times New Roman"/>
          <w:color w:val="000000"/>
        </w:rPr>
      </w:pPr>
    </w:p>
    <w:p w:rsidR="00F34E88" w:rsidRDefault="00F34E88" w:rsidP="00631BBE">
      <w:pPr>
        <w:spacing w:line="232" w:lineRule="atLeast"/>
        <w:rPr>
          <w:rFonts w:ascii="Times New Roman" w:hAnsi="Times New Roman" w:cs="Times New Roman"/>
          <w:color w:val="000000"/>
        </w:rPr>
      </w:pPr>
      <w:r w:rsidRPr="00F34E88">
        <w:rPr>
          <w:rFonts w:ascii="Times New Roman" w:hAnsi="Times New Roman" w:cs="Times New Roman"/>
          <w:color w:val="000000"/>
        </w:rPr>
        <w:t>ORGAN DONATION (INITIAL ONE OPTION ONLY.)</w:t>
      </w:r>
    </w:p>
    <w:p w:rsidR="00631BBE" w:rsidRDefault="00631BBE" w:rsidP="00631BBE">
      <w:pPr>
        <w:spacing w:line="232" w:lineRule="atLeast"/>
        <w:rPr>
          <w:rFonts w:ascii="Times New Roman" w:hAnsi="Times New Roman" w:cs="Times New Roman"/>
          <w:color w:val="000000"/>
        </w:rPr>
      </w:pPr>
    </w:p>
    <w:p w:rsidR="00631BBE" w:rsidRDefault="00631BBE" w:rsidP="00631BBE">
      <w:pPr>
        <w:spacing w:line="232" w:lineRule="atLeast"/>
        <w:jc w:val="both"/>
        <w:rPr>
          <w:rFonts w:ascii="Times New Roman" w:hAnsi="Times New Roman" w:cs="Times New Roman"/>
          <w:color w:val="000000"/>
        </w:rPr>
      </w:pPr>
      <w:r>
        <w:rPr>
          <w:rFonts w:ascii="Times New Roman" w:hAnsi="Times New Roman" w:cs="Times New Roman"/>
          <w:color w:val="000000"/>
        </w:rPr>
        <w:t xml:space="preserve">_____ </w:t>
      </w:r>
      <w:r w:rsidRPr="00631BBE">
        <w:rPr>
          <w:rFonts w:ascii="Times New Roman" w:hAnsi="Times New Roman" w:cs="Times New Roman"/>
          <w:color w:val="000000"/>
        </w:rPr>
        <w:t>I consent to donate my organs and tissues at the time of my death for the purpose of transplant, medical study or education. (Insert any limitations you desire on donation of specific organs or tissues or uses for donation of organs and tissues.)</w:t>
      </w:r>
    </w:p>
    <w:p w:rsidR="00631BBE" w:rsidRDefault="00631BBE" w:rsidP="00631BBE">
      <w:pPr>
        <w:spacing w:line="232" w:lineRule="atLeast"/>
        <w:jc w:val="both"/>
        <w:rPr>
          <w:rFonts w:ascii="Times New Roman" w:hAnsi="Times New Roman" w:cs="Times New Roman"/>
          <w:color w:val="000000"/>
        </w:rPr>
      </w:pPr>
    </w:p>
    <w:p w:rsidR="00631BBE" w:rsidRDefault="00631BBE" w:rsidP="00631BBE">
      <w:pPr>
        <w:spacing w:line="232" w:lineRule="atLeast"/>
        <w:jc w:val="both"/>
        <w:rPr>
          <w:rFonts w:ascii="Times New Roman" w:hAnsi="Times New Roman" w:cs="Times New Roman"/>
          <w:color w:val="000000"/>
        </w:rPr>
      </w:pPr>
      <w:r>
        <w:rPr>
          <w:rFonts w:ascii="Times New Roman" w:hAnsi="Times New Roman" w:cs="Times New Roman"/>
          <w:color w:val="000000"/>
        </w:rPr>
        <w:tab/>
        <w:t>OR</w:t>
      </w:r>
    </w:p>
    <w:p w:rsidR="00631BBE" w:rsidRDefault="00631BBE" w:rsidP="00631BBE">
      <w:pPr>
        <w:spacing w:line="232" w:lineRule="atLeast"/>
        <w:jc w:val="both"/>
        <w:rPr>
          <w:rFonts w:ascii="Times New Roman" w:hAnsi="Times New Roman" w:cs="Times New Roman"/>
          <w:color w:val="000000"/>
        </w:rPr>
      </w:pPr>
    </w:p>
    <w:p w:rsidR="00631BBE" w:rsidRDefault="00631BBE" w:rsidP="00631BBE">
      <w:pPr>
        <w:spacing w:line="232" w:lineRule="atLeast"/>
        <w:jc w:val="both"/>
        <w:rPr>
          <w:rFonts w:ascii="Times New Roman" w:hAnsi="Times New Roman" w:cs="Times New Roman"/>
          <w:color w:val="000000"/>
        </w:rPr>
      </w:pPr>
      <w:r>
        <w:rPr>
          <w:rFonts w:ascii="Times New Roman" w:hAnsi="Times New Roman" w:cs="Times New Roman"/>
          <w:color w:val="000000"/>
        </w:rPr>
        <w:t>_____ I do not consent to donate my organs or tissues at the time of my death.</w:t>
      </w:r>
    </w:p>
    <w:tbl>
      <w:tblPr>
        <w:tblW w:w="0" w:type="auto"/>
        <w:tblCellSpacing w:w="0" w:type="dxa"/>
        <w:tblCellMar>
          <w:left w:w="0" w:type="dxa"/>
          <w:right w:w="0" w:type="dxa"/>
        </w:tblCellMar>
        <w:tblLook w:val="04A0" w:firstRow="1" w:lastRow="0" w:firstColumn="1" w:lastColumn="0" w:noHBand="0" w:noVBand="1"/>
      </w:tblPr>
      <w:tblGrid>
        <w:gridCol w:w="2150"/>
      </w:tblGrid>
      <w:tr w:rsidR="00631BBE" w:rsidRPr="00F34E88" w:rsidTr="00631BBE">
        <w:trPr>
          <w:tblCellSpacing w:w="0" w:type="dxa"/>
        </w:trPr>
        <w:tc>
          <w:tcPr>
            <w:tcW w:w="2150" w:type="dxa"/>
          </w:tcPr>
          <w:p w:rsidR="00631BBE" w:rsidRPr="00F34E88" w:rsidRDefault="00631BBE" w:rsidP="00631BBE">
            <w:pPr>
              <w:spacing w:line="232" w:lineRule="atLeast"/>
              <w:jc w:val="both"/>
              <w:rPr>
                <w:rFonts w:ascii="Times New Roman" w:hAnsi="Times New Roman" w:cs="Times New Roman"/>
                <w:color w:val="000000"/>
              </w:rPr>
            </w:pPr>
          </w:p>
        </w:tc>
      </w:tr>
    </w:tbl>
    <w:p w:rsidR="00631BBE" w:rsidRDefault="00631BBE" w:rsidP="00631BBE">
      <w:pPr>
        <w:spacing w:line="232" w:lineRule="atLeast"/>
        <w:jc w:val="both"/>
        <w:rPr>
          <w:rFonts w:ascii="Times New Roman" w:hAnsi="Times New Roman" w:cs="Times New Roman"/>
          <w:color w:val="000000"/>
        </w:rPr>
      </w:pPr>
    </w:p>
    <w:p w:rsidR="00F34E88" w:rsidRPr="00F34E88" w:rsidRDefault="00F34E88" w:rsidP="00631BBE">
      <w:pPr>
        <w:spacing w:line="232" w:lineRule="atLeast"/>
        <w:jc w:val="both"/>
        <w:rPr>
          <w:rFonts w:ascii="Times New Roman" w:hAnsi="Times New Roman" w:cs="Times New Roman"/>
          <w:color w:val="000000"/>
        </w:rPr>
      </w:pPr>
      <w:r w:rsidRPr="00F34E88">
        <w:rPr>
          <w:rFonts w:ascii="Times New Roman" w:hAnsi="Times New Roman" w:cs="Times New Roman"/>
          <w:color w:val="000000"/>
        </w:rPr>
        <w:t>Having carefully read this document, I have signed it this</w:t>
      </w:r>
      <w:r w:rsidR="00631BBE">
        <w:rPr>
          <w:rFonts w:ascii="Times New Roman" w:hAnsi="Times New Roman" w:cs="Times New Roman"/>
          <w:color w:val="000000"/>
        </w:rPr>
        <w:t xml:space="preserve"> ____ </w:t>
      </w:r>
      <w:r w:rsidRPr="00F34E88">
        <w:rPr>
          <w:rFonts w:ascii="Times New Roman" w:hAnsi="Times New Roman" w:cs="Times New Roman"/>
          <w:color w:val="000000"/>
        </w:rPr>
        <w:t>day of</w:t>
      </w:r>
      <w:r w:rsidR="00631BBE">
        <w:rPr>
          <w:rFonts w:ascii="Times New Roman" w:hAnsi="Times New Roman" w:cs="Times New Roman"/>
          <w:color w:val="000000"/>
        </w:rPr>
        <w:t xml:space="preserve"> _______________</w:t>
      </w:r>
      <w:r w:rsidRPr="00F34E88">
        <w:rPr>
          <w:rFonts w:ascii="Times New Roman" w:hAnsi="Times New Roman" w:cs="Times New Roman"/>
          <w:color w:val="000000"/>
        </w:rPr>
        <w:t>,</w:t>
      </w:r>
      <w:r w:rsidR="00631BBE">
        <w:rPr>
          <w:rFonts w:ascii="Times New Roman" w:hAnsi="Times New Roman" w:cs="Times New Roman"/>
          <w:color w:val="000000"/>
        </w:rPr>
        <w:t xml:space="preserve"> 20___, </w:t>
      </w:r>
      <w:r w:rsidRPr="00F34E88">
        <w:rPr>
          <w:rFonts w:ascii="Times New Roman" w:hAnsi="Times New Roman" w:cs="Times New Roman"/>
          <w:color w:val="000000"/>
        </w:rPr>
        <w:t>revoking all previous health care powers of attorney and health care treatment instructions.</w:t>
      </w:r>
    </w:p>
    <w:p w:rsidR="00631BBE" w:rsidRDefault="00631BBE" w:rsidP="00F34E88">
      <w:pPr>
        <w:spacing w:line="232" w:lineRule="atLeast"/>
        <w:rPr>
          <w:rFonts w:ascii="Times New Roman" w:hAnsi="Times New Roman" w:cs="Times New Roman"/>
          <w:color w:val="000000"/>
        </w:rPr>
      </w:pPr>
    </w:p>
    <w:p w:rsidR="00631BBE" w:rsidRDefault="00631BBE" w:rsidP="00631BBE">
      <w:pPr>
        <w:tabs>
          <w:tab w:val="left" w:pos="4320"/>
        </w:tabs>
        <w:jc w:val="both"/>
        <w:rPr>
          <w:u w:val="single"/>
        </w:rPr>
      </w:pPr>
      <w:r>
        <w:t xml:space="preserve">Signed: </w:t>
      </w:r>
      <w:r>
        <w:rPr>
          <w:u w:val="single"/>
        </w:rPr>
        <w:t xml:space="preserve">  </w:t>
      </w:r>
      <w:r>
        <w:rPr>
          <w:u w:val="single"/>
        </w:rPr>
        <w:tab/>
      </w:r>
    </w:p>
    <w:p w:rsidR="00F34E88" w:rsidRPr="00F34E88" w:rsidRDefault="00F34E88" w:rsidP="00F34E88">
      <w:pPr>
        <w:spacing w:line="232" w:lineRule="atLeast"/>
        <w:rPr>
          <w:rFonts w:ascii="Times New Roman" w:hAnsi="Times New Roman" w:cs="Times New Roman"/>
          <w:color w:val="000000"/>
        </w:rPr>
      </w:pPr>
      <w:r w:rsidRPr="00F34E88">
        <w:rPr>
          <w:rFonts w:ascii="Times New Roman" w:hAnsi="Times New Roman" w:cs="Times New Roman"/>
          <w:color w:val="000000"/>
        </w:rPr>
        <w:t>(SIGN FULL NAME HERE FOR HEALTH CARE TREATMENT INSTRUCTIONS)</w:t>
      </w:r>
    </w:p>
    <w:p w:rsidR="00631BBE" w:rsidRDefault="00631BBE" w:rsidP="00F34E88">
      <w:pPr>
        <w:spacing w:line="232" w:lineRule="atLeast"/>
        <w:ind w:firstLine="577"/>
        <w:rPr>
          <w:rFonts w:ascii="Times New Roman" w:hAnsi="Times New Roman" w:cs="Times New Roman"/>
          <w:color w:val="000000"/>
        </w:rPr>
      </w:pPr>
    </w:p>
    <w:p w:rsidR="00631BBE" w:rsidRDefault="00631BBE" w:rsidP="00631BBE">
      <w:pPr>
        <w:tabs>
          <w:tab w:val="right" w:pos="5040"/>
        </w:tabs>
        <w:spacing w:after="100"/>
        <w:jc w:val="both"/>
        <w:rPr>
          <w:u w:val="single"/>
        </w:rPr>
      </w:pPr>
      <w:r>
        <w:t xml:space="preserve">Witness </w:t>
      </w:r>
      <w:r>
        <w:rPr>
          <w:u w:val="single"/>
        </w:rPr>
        <w:t xml:space="preserve">  </w:t>
      </w:r>
      <w:r>
        <w:rPr>
          <w:u w:val="single"/>
        </w:rPr>
        <w:tab/>
      </w:r>
    </w:p>
    <w:p w:rsidR="00631BBE" w:rsidRDefault="00631BBE" w:rsidP="00631BBE">
      <w:pPr>
        <w:tabs>
          <w:tab w:val="right" w:pos="5040"/>
        </w:tabs>
        <w:jc w:val="both"/>
      </w:pPr>
    </w:p>
    <w:p w:rsidR="00631BBE" w:rsidRDefault="00631BBE" w:rsidP="00631BBE">
      <w:pPr>
        <w:tabs>
          <w:tab w:val="right" w:pos="5040"/>
        </w:tabs>
        <w:jc w:val="both"/>
        <w:rPr>
          <w:u w:val="single"/>
        </w:rPr>
      </w:pPr>
      <w:r>
        <w:t xml:space="preserve">Witness </w:t>
      </w:r>
      <w:r>
        <w:rPr>
          <w:u w:val="single"/>
        </w:rPr>
        <w:t xml:space="preserve">  </w:t>
      </w:r>
      <w:r>
        <w:rPr>
          <w:u w:val="single"/>
        </w:rPr>
        <w:tab/>
      </w:r>
    </w:p>
    <w:p w:rsidR="00631BBE" w:rsidRDefault="00631BBE" w:rsidP="00631BBE">
      <w:pPr>
        <w:spacing w:line="232" w:lineRule="atLeast"/>
        <w:rPr>
          <w:rFonts w:ascii="Times New Roman" w:hAnsi="Times New Roman" w:cs="Times New Roman"/>
          <w:color w:val="000000"/>
        </w:rPr>
      </w:pPr>
    </w:p>
    <w:p w:rsidR="00F34E88" w:rsidRDefault="00F34E88" w:rsidP="00631BBE">
      <w:pPr>
        <w:spacing w:line="232" w:lineRule="atLeast"/>
        <w:jc w:val="both"/>
        <w:rPr>
          <w:rFonts w:ascii="Times New Roman" w:hAnsi="Times New Roman" w:cs="Times New Roman"/>
          <w:color w:val="000000"/>
        </w:rPr>
      </w:pPr>
      <w:r w:rsidRPr="00F34E88">
        <w:rPr>
          <w:rFonts w:ascii="Times New Roman" w:hAnsi="Times New Roman" w:cs="Times New Roman"/>
          <w:color w:val="000000"/>
        </w:rPr>
        <w:t>Two witnesses at least 18 years of age are required by Pennsylvania law and should witness your signature in each other's presence. A person who signs this document on behalf of and at the direction of a principal may not be a witness. (It is preferable if the witnesses are not your heirs, nor your creditors, nor employed by any of your health care providers.)</w:t>
      </w:r>
    </w:p>
    <w:p w:rsidR="00210028" w:rsidRPr="00F34E88" w:rsidRDefault="00210028" w:rsidP="00631BBE">
      <w:pPr>
        <w:spacing w:line="232" w:lineRule="atLeast"/>
        <w:jc w:val="both"/>
        <w:rPr>
          <w:rFonts w:ascii="Times New Roman" w:hAnsi="Times New Roman" w:cs="Times New Roman"/>
          <w:color w:val="000000"/>
        </w:rPr>
      </w:pPr>
    </w:p>
    <w:p w:rsidR="00F34E88" w:rsidRDefault="00F34E88" w:rsidP="00F34E88">
      <w:pPr>
        <w:pStyle w:val="NormalWeb"/>
        <w:spacing w:before="0" w:beforeAutospacing="0" w:after="0" w:afterAutospacing="0" w:line="232" w:lineRule="atLeast"/>
        <w:jc w:val="center"/>
        <w:rPr>
          <w:rFonts w:ascii="Times New Roman" w:hAnsi="Times New Roman"/>
          <w:color w:val="000000"/>
          <w:sz w:val="24"/>
          <w:szCs w:val="24"/>
        </w:rPr>
      </w:pPr>
      <w:r w:rsidRPr="00F34E88">
        <w:rPr>
          <w:rFonts w:ascii="Times New Roman" w:hAnsi="Times New Roman"/>
          <w:color w:val="000000"/>
          <w:sz w:val="24"/>
          <w:szCs w:val="24"/>
        </w:rPr>
        <w:t>NOTARIZATION (OPTIONAL)</w:t>
      </w:r>
    </w:p>
    <w:p w:rsidR="00210028" w:rsidRDefault="00210028" w:rsidP="00210028">
      <w:pPr>
        <w:pStyle w:val="NormalWeb"/>
        <w:spacing w:before="0" w:beforeAutospacing="0" w:after="0" w:afterAutospacing="0" w:line="232" w:lineRule="atLeast"/>
        <w:rPr>
          <w:rFonts w:ascii="Times New Roman" w:hAnsi="Times New Roman"/>
          <w:color w:val="000000"/>
          <w:sz w:val="24"/>
          <w:szCs w:val="24"/>
        </w:rPr>
      </w:pPr>
    </w:p>
    <w:p w:rsidR="00F34E88" w:rsidRPr="00210028" w:rsidRDefault="00F34E88" w:rsidP="00210028">
      <w:pPr>
        <w:pStyle w:val="NormalWeb"/>
        <w:spacing w:before="0" w:beforeAutospacing="0" w:after="0" w:afterAutospacing="0" w:line="232" w:lineRule="atLeast"/>
        <w:rPr>
          <w:rFonts w:ascii="Times New Roman" w:hAnsi="Times New Roman"/>
          <w:color w:val="000000"/>
          <w:sz w:val="24"/>
          <w:szCs w:val="24"/>
        </w:rPr>
      </w:pPr>
      <w:r w:rsidRPr="00F34E88">
        <w:rPr>
          <w:rFonts w:ascii="Times New Roman" w:hAnsi="Times New Roman"/>
          <w:color w:val="000000"/>
          <w:sz w:val="24"/>
          <w:szCs w:val="24"/>
        </w:rPr>
        <w:t>(</w:t>
      </w:r>
      <w:proofErr w:type="gramStart"/>
      <w:r w:rsidRPr="00F34E88">
        <w:rPr>
          <w:rFonts w:ascii="Times New Roman" w:hAnsi="Times New Roman"/>
          <w:color w:val="000000"/>
          <w:sz w:val="24"/>
          <w:szCs w:val="24"/>
        </w:rPr>
        <w:t>Notarization of document is not required by Pennsylvania law</w:t>
      </w:r>
      <w:proofErr w:type="gramEnd"/>
      <w:r w:rsidRPr="00F34E88">
        <w:rPr>
          <w:rFonts w:ascii="Times New Roman" w:hAnsi="Times New Roman"/>
          <w:color w:val="000000"/>
          <w:sz w:val="24"/>
          <w:szCs w:val="24"/>
        </w:rPr>
        <w:t>, but if the document is both witnessed and notarized, it is more likely to be honored by the laws of some other states.)</w:t>
      </w:r>
    </w:p>
    <w:p w:rsidR="00210028" w:rsidRDefault="00210028" w:rsidP="00210028">
      <w:pPr>
        <w:pStyle w:val="NormalWeb"/>
        <w:spacing w:before="0" w:beforeAutospacing="0" w:after="0" w:afterAutospacing="0" w:line="232" w:lineRule="atLeast"/>
        <w:rPr>
          <w:rFonts w:ascii="Times New Roman" w:hAnsi="Times New Roman"/>
          <w:color w:val="000000"/>
          <w:sz w:val="24"/>
          <w:szCs w:val="24"/>
        </w:rPr>
      </w:pPr>
    </w:p>
    <w:p w:rsidR="00F34E88" w:rsidRDefault="00F34E88" w:rsidP="00210028">
      <w:pPr>
        <w:pStyle w:val="NormalWeb"/>
        <w:spacing w:before="0" w:beforeAutospacing="0" w:after="0" w:afterAutospacing="0" w:line="232" w:lineRule="atLeast"/>
        <w:rPr>
          <w:rFonts w:ascii="Times New Roman" w:hAnsi="Times New Roman"/>
          <w:color w:val="000000"/>
          <w:sz w:val="24"/>
          <w:szCs w:val="24"/>
        </w:rPr>
      </w:pPr>
      <w:r w:rsidRPr="00210028">
        <w:rPr>
          <w:rFonts w:ascii="Times New Roman" w:hAnsi="Times New Roman"/>
          <w:color w:val="000000"/>
          <w:sz w:val="24"/>
          <w:szCs w:val="24"/>
        </w:rPr>
        <w:t>On this</w:t>
      </w:r>
      <w:r w:rsidR="00210028" w:rsidRPr="00210028">
        <w:rPr>
          <w:rFonts w:ascii="Times New Roman" w:hAnsi="Times New Roman"/>
          <w:color w:val="000000"/>
          <w:sz w:val="24"/>
          <w:szCs w:val="24"/>
        </w:rPr>
        <w:t xml:space="preserve"> this ____ day of _______________, 20___</w:t>
      </w:r>
      <w:r w:rsidRPr="00210028">
        <w:rPr>
          <w:rFonts w:ascii="Times New Roman" w:hAnsi="Times New Roman"/>
          <w:color w:val="000000"/>
          <w:sz w:val="24"/>
          <w:szCs w:val="24"/>
        </w:rPr>
        <w:t xml:space="preserve">, before me personally appeared the aforesaid declarant and principal, to me known to be the person described in and who executed the foregoing instrument and acknowledged </w:t>
      </w:r>
      <w:r w:rsidRPr="00F34E88">
        <w:rPr>
          <w:rFonts w:ascii="Times New Roman" w:hAnsi="Times New Roman"/>
          <w:color w:val="000000"/>
          <w:sz w:val="24"/>
          <w:szCs w:val="24"/>
        </w:rPr>
        <w:t>that he/she executed the same as his/her free act and deed.</w:t>
      </w:r>
    </w:p>
    <w:p w:rsidR="00210028" w:rsidRPr="00F34E88" w:rsidRDefault="00210028" w:rsidP="00210028">
      <w:pPr>
        <w:pStyle w:val="NormalWeb"/>
        <w:spacing w:before="0" w:beforeAutospacing="0" w:after="0" w:afterAutospacing="0" w:line="232" w:lineRule="atLeast"/>
        <w:rPr>
          <w:rFonts w:ascii="Times New Roman" w:hAnsi="Times New Roman"/>
          <w:color w:val="000000"/>
          <w:sz w:val="24"/>
          <w:szCs w:val="24"/>
        </w:rPr>
      </w:pPr>
    </w:p>
    <w:p w:rsidR="00F34E88" w:rsidRPr="00F34E88" w:rsidRDefault="00F34E88" w:rsidP="00210028">
      <w:pPr>
        <w:pStyle w:val="NormalWeb"/>
        <w:spacing w:before="0" w:beforeAutospacing="0" w:after="0" w:afterAutospacing="0" w:line="232" w:lineRule="atLeast"/>
        <w:rPr>
          <w:rFonts w:ascii="Times New Roman" w:hAnsi="Times New Roman"/>
          <w:color w:val="000000"/>
          <w:sz w:val="24"/>
          <w:szCs w:val="24"/>
        </w:rPr>
      </w:pPr>
      <w:r w:rsidRPr="00F34E88">
        <w:rPr>
          <w:rFonts w:ascii="Times New Roman" w:hAnsi="Times New Roman"/>
          <w:color w:val="000000"/>
          <w:sz w:val="24"/>
          <w:szCs w:val="24"/>
        </w:rPr>
        <w:t>IN WITNESS WHEREOF, I have hereunto set my hand and affixed my official seal in the County of</w:t>
      </w:r>
      <w:r w:rsidR="00210028">
        <w:rPr>
          <w:rFonts w:ascii="Times New Roman" w:hAnsi="Times New Roman"/>
          <w:color w:val="000000"/>
          <w:sz w:val="24"/>
          <w:szCs w:val="24"/>
        </w:rPr>
        <w:t xml:space="preserve"> </w:t>
      </w:r>
      <w:r w:rsidR="00210028" w:rsidRPr="00210028">
        <w:rPr>
          <w:rFonts w:ascii="Times New Roman" w:hAnsi="Times New Roman"/>
          <w:color w:val="000000"/>
          <w:sz w:val="24"/>
          <w:szCs w:val="24"/>
        </w:rPr>
        <w:t>______________</w:t>
      </w:r>
      <w:r w:rsidR="00210028">
        <w:rPr>
          <w:rFonts w:ascii="Times New Roman" w:hAnsi="Times New Roman"/>
          <w:color w:val="000000"/>
          <w:sz w:val="24"/>
          <w:szCs w:val="24"/>
        </w:rPr>
        <w:t xml:space="preserve">, </w:t>
      </w:r>
      <w:r w:rsidRPr="00F34E88">
        <w:rPr>
          <w:rFonts w:ascii="Times New Roman" w:hAnsi="Times New Roman"/>
          <w:color w:val="000000"/>
          <w:sz w:val="24"/>
          <w:szCs w:val="24"/>
        </w:rPr>
        <w:t>State of</w:t>
      </w:r>
      <w:r w:rsidR="00210028">
        <w:rPr>
          <w:rFonts w:ascii="Times New Roman" w:hAnsi="Times New Roman"/>
          <w:color w:val="000000"/>
          <w:sz w:val="24"/>
          <w:szCs w:val="24"/>
        </w:rPr>
        <w:t xml:space="preserve"> </w:t>
      </w:r>
      <w:r w:rsidR="00210028" w:rsidRPr="00210028">
        <w:rPr>
          <w:rFonts w:ascii="Times New Roman" w:hAnsi="Times New Roman"/>
          <w:color w:val="000000"/>
          <w:sz w:val="24"/>
          <w:szCs w:val="24"/>
        </w:rPr>
        <w:t>______________</w:t>
      </w:r>
      <w:r w:rsidR="00210028">
        <w:rPr>
          <w:rFonts w:ascii="Times New Roman" w:hAnsi="Times New Roman"/>
          <w:color w:val="000000"/>
          <w:sz w:val="24"/>
          <w:szCs w:val="24"/>
        </w:rPr>
        <w:t>,</w:t>
      </w:r>
      <w:r w:rsidRPr="00F34E88">
        <w:rPr>
          <w:rFonts w:ascii="Times New Roman" w:hAnsi="Times New Roman"/>
          <w:color w:val="000000"/>
          <w:sz w:val="24"/>
          <w:szCs w:val="24"/>
        </w:rPr>
        <w:t xml:space="preserve"> the day and year first above written.</w:t>
      </w:r>
    </w:p>
    <w:p w:rsidR="00210028" w:rsidRDefault="00210028" w:rsidP="00F34E88">
      <w:pPr>
        <w:pStyle w:val="NormalWeb"/>
        <w:spacing w:before="0" w:beforeAutospacing="0" w:after="0" w:afterAutospacing="0" w:line="232" w:lineRule="atLeast"/>
        <w:rPr>
          <w:rFonts w:ascii="Times New Roman" w:hAnsi="Times New Roman"/>
          <w:color w:val="000000"/>
          <w:sz w:val="24"/>
          <w:szCs w:val="24"/>
        </w:rPr>
      </w:pPr>
    </w:p>
    <w:p w:rsidR="00210028" w:rsidRDefault="00210028" w:rsidP="00F34E88">
      <w:pPr>
        <w:pStyle w:val="NormalWeb"/>
        <w:spacing w:before="0" w:beforeAutospacing="0" w:after="0" w:afterAutospacing="0" w:line="232" w:lineRule="atLeast"/>
        <w:rPr>
          <w:rFonts w:ascii="Times New Roman" w:hAnsi="Times New Roman"/>
          <w:color w:val="000000"/>
          <w:sz w:val="24"/>
          <w:szCs w:val="24"/>
        </w:rPr>
      </w:pPr>
    </w:p>
    <w:p w:rsidR="00210028" w:rsidRDefault="00210028" w:rsidP="00210028">
      <w:pPr>
        <w:tabs>
          <w:tab w:val="right" w:pos="5040"/>
        </w:tabs>
        <w:jc w:val="both"/>
        <w:rPr>
          <w:u w:val="single"/>
        </w:rPr>
      </w:pPr>
      <w:r>
        <w:rPr>
          <w:u w:val="single"/>
        </w:rPr>
        <w:t xml:space="preserve">  </w:t>
      </w:r>
      <w:r>
        <w:rPr>
          <w:u w:val="single"/>
        </w:rPr>
        <w:tab/>
      </w:r>
    </w:p>
    <w:p w:rsidR="00210028" w:rsidRDefault="00210028" w:rsidP="00F34E88">
      <w:pPr>
        <w:pStyle w:val="NormalWeb"/>
        <w:spacing w:before="0" w:beforeAutospacing="0" w:after="0" w:afterAutospacing="0" w:line="232" w:lineRule="atLeast"/>
        <w:rPr>
          <w:rFonts w:ascii="Times New Roman" w:hAnsi="Times New Roman"/>
          <w:color w:val="000000"/>
          <w:sz w:val="24"/>
          <w:szCs w:val="24"/>
        </w:rPr>
      </w:pPr>
      <w:r>
        <w:rPr>
          <w:rFonts w:ascii="Times New Roman" w:hAnsi="Times New Roman"/>
          <w:color w:val="000000"/>
          <w:sz w:val="24"/>
          <w:szCs w:val="24"/>
        </w:rPr>
        <w:t>Notary Public</w:t>
      </w:r>
    </w:p>
    <w:p w:rsidR="00210028" w:rsidRDefault="00210028" w:rsidP="00F34E88">
      <w:pPr>
        <w:pStyle w:val="NormalWeb"/>
        <w:spacing w:before="0" w:beforeAutospacing="0" w:after="0" w:afterAutospacing="0" w:line="232" w:lineRule="atLeast"/>
        <w:rPr>
          <w:rFonts w:ascii="Times New Roman" w:hAnsi="Times New Roman"/>
          <w:color w:val="000000"/>
          <w:sz w:val="24"/>
          <w:szCs w:val="24"/>
        </w:rPr>
      </w:pPr>
    </w:p>
    <w:p w:rsidR="00210028" w:rsidRDefault="00210028" w:rsidP="00F34E88">
      <w:pPr>
        <w:pStyle w:val="NormalWeb"/>
        <w:spacing w:before="0" w:beforeAutospacing="0" w:after="0" w:afterAutospacing="0" w:line="232" w:lineRule="atLeast"/>
        <w:rPr>
          <w:rFonts w:ascii="Times New Roman" w:hAnsi="Times New Roman"/>
          <w:color w:val="000000"/>
          <w:sz w:val="24"/>
          <w:szCs w:val="24"/>
        </w:rPr>
      </w:pPr>
    </w:p>
    <w:p w:rsidR="00210028" w:rsidRDefault="00210028" w:rsidP="00F34E88">
      <w:pPr>
        <w:pStyle w:val="NormalWeb"/>
        <w:spacing w:before="0" w:beforeAutospacing="0" w:after="0" w:afterAutospacing="0" w:line="232" w:lineRule="atLeast"/>
        <w:rPr>
          <w:rFonts w:ascii="Times New Roman" w:hAnsi="Times New Roman"/>
          <w:color w:val="000000"/>
          <w:sz w:val="24"/>
          <w:szCs w:val="24"/>
        </w:rPr>
      </w:pPr>
      <w:r>
        <w:rPr>
          <w:rFonts w:ascii="Times New Roman" w:hAnsi="Times New Roman"/>
          <w:color w:val="000000"/>
          <w:sz w:val="24"/>
          <w:szCs w:val="24"/>
        </w:rPr>
        <w:t>My Commission Expires: _____________________</w:t>
      </w:r>
    </w:p>
    <w:p w:rsidR="00210028" w:rsidRDefault="00210028" w:rsidP="00F34E88">
      <w:pPr>
        <w:pStyle w:val="NormalWeb"/>
        <w:spacing w:before="0" w:beforeAutospacing="0" w:after="0" w:afterAutospacing="0" w:line="232" w:lineRule="atLeast"/>
        <w:rPr>
          <w:rFonts w:ascii="Times New Roman" w:hAnsi="Times New Roman"/>
          <w:color w:val="000000"/>
          <w:sz w:val="24"/>
          <w:szCs w:val="24"/>
        </w:rPr>
      </w:pPr>
    </w:p>
    <w:p w:rsidR="00210028" w:rsidRDefault="00210028" w:rsidP="00F34E88">
      <w:pPr>
        <w:pStyle w:val="NormalWeb"/>
        <w:spacing w:before="0" w:beforeAutospacing="0" w:after="0" w:afterAutospacing="0" w:line="232" w:lineRule="atLeast"/>
        <w:rPr>
          <w:rFonts w:ascii="Times New Roman" w:hAnsi="Times New Roman"/>
          <w:color w:val="000000"/>
          <w:sz w:val="24"/>
          <w:szCs w:val="24"/>
        </w:rPr>
      </w:pPr>
    </w:p>
    <w:p w:rsidR="00F34E88" w:rsidRPr="00F34E88" w:rsidRDefault="00F34E88">
      <w:pPr>
        <w:rPr>
          <w:rFonts w:ascii="Times New Roman" w:hAnsi="Times New Roman" w:cs="Times New Roman"/>
        </w:rPr>
      </w:pPr>
    </w:p>
    <w:sectPr w:rsidR="00F34E88" w:rsidRPr="00F34E88" w:rsidSect="005F68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2530F"/>
    <w:multiLevelType w:val="hybridMultilevel"/>
    <w:tmpl w:val="67F6B634"/>
    <w:lvl w:ilvl="0" w:tplc="5AD28DBC">
      <w:start w:val="1"/>
      <w:numFmt w:val="decimal"/>
      <w:lvlText w:val="(%1)"/>
      <w:lvlJc w:val="left"/>
      <w:pPr>
        <w:ind w:left="2134" w:hanging="980"/>
      </w:pPr>
      <w:rPr>
        <w:rFonts w:hint="default"/>
      </w:rPr>
    </w:lvl>
    <w:lvl w:ilvl="1" w:tplc="04090019" w:tentative="1">
      <w:start w:val="1"/>
      <w:numFmt w:val="lowerLetter"/>
      <w:lvlText w:val="%2."/>
      <w:lvlJc w:val="left"/>
      <w:pPr>
        <w:ind w:left="2017" w:hanging="360"/>
      </w:pPr>
    </w:lvl>
    <w:lvl w:ilvl="2" w:tplc="0409001B" w:tentative="1">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abstractNum w:abstractNumId="1">
    <w:nsid w:val="407C1C17"/>
    <w:multiLevelType w:val="hybridMultilevel"/>
    <w:tmpl w:val="6C5C60F6"/>
    <w:lvl w:ilvl="0" w:tplc="B0CC1CC0">
      <w:start w:val="1"/>
      <w:numFmt w:val="decimal"/>
      <w:lvlText w:val="%1."/>
      <w:lvlJc w:val="left"/>
      <w:pPr>
        <w:ind w:left="1457" w:hanging="880"/>
      </w:pPr>
      <w:rPr>
        <w:rFonts w:hint="default"/>
      </w:r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2">
    <w:nsid w:val="55A85C75"/>
    <w:multiLevelType w:val="hybridMultilevel"/>
    <w:tmpl w:val="7D48CF34"/>
    <w:lvl w:ilvl="0" w:tplc="0409000F">
      <w:start w:val="1"/>
      <w:numFmt w:val="decimal"/>
      <w:lvlText w:val="%1."/>
      <w:lvlJc w:val="left"/>
      <w:pPr>
        <w:ind w:left="1297" w:hanging="360"/>
      </w:pPr>
    </w:lvl>
    <w:lvl w:ilvl="1" w:tplc="04090019" w:tentative="1">
      <w:start w:val="1"/>
      <w:numFmt w:val="lowerLetter"/>
      <w:lvlText w:val="%2."/>
      <w:lvlJc w:val="left"/>
      <w:pPr>
        <w:ind w:left="2017" w:hanging="360"/>
      </w:pPr>
    </w:lvl>
    <w:lvl w:ilvl="2" w:tplc="0409001B" w:tentative="1">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abstractNum w:abstractNumId="3">
    <w:nsid w:val="6D2A3E43"/>
    <w:multiLevelType w:val="hybridMultilevel"/>
    <w:tmpl w:val="E84EBAE4"/>
    <w:lvl w:ilvl="0" w:tplc="5AD28DBC">
      <w:start w:val="1"/>
      <w:numFmt w:val="decimal"/>
      <w:lvlText w:val="(%1)"/>
      <w:lvlJc w:val="left"/>
      <w:pPr>
        <w:ind w:left="1557" w:hanging="980"/>
      </w:pPr>
      <w:rPr>
        <w:rFonts w:hint="default"/>
      </w:r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88"/>
    <w:rsid w:val="00210028"/>
    <w:rsid w:val="0021541D"/>
    <w:rsid w:val="005F688D"/>
    <w:rsid w:val="00631BBE"/>
    <w:rsid w:val="00F34E88"/>
    <w:rsid w:val="00FD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4E8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34E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4E8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3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5879">
      <w:bodyDiv w:val="1"/>
      <w:marLeft w:val="0"/>
      <w:marRight w:val="0"/>
      <w:marTop w:val="0"/>
      <w:marBottom w:val="0"/>
      <w:divBdr>
        <w:top w:val="none" w:sz="0" w:space="0" w:color="auto"/>
        <w:left w:val="none" w:sz="0" w:space="0" w:color="auto"/>
        <w:bottom w:val="none" w:sz="0" w:space="0" w:color="auto"/>
        <w:right w:val="none" w:sz="0" w:space="0" w:color="auto"/>
      </w:divBdr>
    </w:div>
    <w:div w:id="135953707">
      <w:bodyDiv w:val="1"/>
      <w:marLeft w:val="0"/>
      <w:marRight w:val="0"/>
      <w:marTop w:val="0"/>
      <w:marBottom w:val="0"/>
      <w:divBdr>
        <w:top w:val="none" w:sz="0" w:space="0" w:color="auto"/>
        <w:left w:val="none" w:sz="0" w:space="0" w:color="auto"/>
        <w:bottom w:val="none" w:sz="0" w:space="0" w:color="auto"/>
        <w:right w:val="none" w:sz="0" w:space="0" w:color="auto"/>
      </w:divBdr>
    </w:div>
    <w:div w:id="196937671">
      <w:bodyDiv w:val="1"/>
      <w:marLeft w:val="0"/>
      <w:marRight w:val="0"/>
      <w:marTop w:val="0"/>
      <w:marBottom w:val="0"/>
      <w:divBdr>
        <w:top w:val="none" w:sz="0" w:space="0" w:color="auto"/>
        <w:left w:val="none" w:sz="0" w:space="0" w:color="auto"/>
        <w:bottom w:val="none" w:sz="0" w:space="0" w:color="auto"/>
        <w:right w:val="none" w:sz="0" w:space="0" w:color="auto"/>
      </w:divBdr>
    </w:div>
    <w:div w:id="390347738">
      <w:bodyDiv w:val="1"/>
      <w:marLeft w:val="0"/>
      <w:marRight w:val="0"/>
      <w:marTop w:val="0"/>
      <w:marBottom w:val="0"/>
      <w:divBdr>
        <w:top w:val="none" w:sz="0" w:space="0" w:color="auto"/>
        <w:left w:val="none" w:sz="0" w:space="0" w:color="auto"/>
        <w:bottom w:val="none" w:sz="0" w:space="0" w:color="auto"/>
        <w:right w:val="none" w:sz="0" w:space="0" w:color="auto"/>
      </w:divBdr>
    </w:div>
    <w:div w:id="570888733">
      <w:bodyDiv w:val="1"/>
      <w:marLeft w:val="0"/>
      <w:marRight w:val="0"/>
      <w:marTop w:val="0"/>
      <w:marBottom w:val="0"/>
      <w:divBdr>
        <w:top w:val="none" w:sz="0" w:space="0" w:color="auto"/>
        <w:left w:val="none" w:sz="0" w:space="0" w:color="auto"/>
        <w:bottom w:val="none" w:sz="0" w:space="0" w:color="auto"/>
        <w:right w:val="none" w:sz="0" w:space="0" w:color="auto"/>
      </w:divBdr>
    </w:div>
    <w:div w:id="718096523">
      <w:bodyDiv w:val="1"/>
      <w:marLeft w:val="0"/>
      <w:marRight w:val="0"/>
      <w:marTop w:val="0"/>
      <w:marBottom w:val="0"/>
      <w:divBdr>
        <w:top w:val="none" w:sz="0" w:space="0" w:color="auto"/>
        <w:left w:val="none" w:sz="0" w:space="0" w:color="auto"/>
        <w:bottom w:val="none" w:sz="0" w:space="0" w:color="auto"/>
        <w:right w:val="none" w:sz="0" w:space="0" w:color="auto"/>
      </w:divBdr>
    </w:div>
    <w:div w:id="868570018">
      <w:bodyDiv w:val="1"/>
      <w:marLeft w:val="0"/>
      <w:marRight w:val="0"/>
      <w:marTop w:val="0"/>
      <w:marBottom w:val="0"/>
      <w:divBdr>
        <w:top w:val="none" w:sz="0" w:space="0" w:color="auto"/>
        <w:left w:val="none" w:sz="0" w:space="0" w:color="auto"/>
        <w:bottom w:val="none" w:sz="0" w:space="0" w:color="auto"/>
        <w:right w:val="none" w:sz="0" w:space="0" w:color="auto"/>
      </w:divBdr>
    </w:div>
    <w:div w:id="873814658">
      <w:bodyDiv w:val="1"/>
      <w:marLeft w:val="0"/>
      <w:marRight w:val="0"/>
      <w:marTop w:val="0"/>
      <w:marBottom w:val="0"/>
      <w:divBdr>
        <w:top w:val="none" w:sz="0" w:space="0" w:color="auto"/>
        <w:left w:val="none" w:sz="0" w:space="0" w:color="auto"/>
        <w:bottom w:val="none" w:sz="0" w:space="0" w:color="auto"/>
        <w:right w:val="none" w:sz="0" w:space="0" w:color="auto"/>
      </w:divBdr>
    </w:div>
    <w:div w:id="882252360">
      <w:bodyDiv w:val="1"/>
      <w:marLeft w:val="0"/>
      <w:marRight w:val="0"/>
      <w:marTop w:val="0"/>
      <w:marBottom w:val="0"/>
      <w:divBdr>
        <w:top w:val="none" w:sz="0" w:space="0" w:color="auto"/>
        <w:left w:val="none" w:sz="0" w:space="0" w:color="auto"/>
        <w:bottom w:val="none" w:sz="0" w:space="0" w:color="auto"/>
        <w:right w:val="none" w:sz="0" w:space="0" w:color="auto"/>
      </w:divBdr>
    </w:div>
    <w:div w:id="1124036895">
      <w:bodyDiv w:val="1"/>
      <w:marLeft w:val="0"/>
      <w:marRight w:val="0"/>
      <w:marTop w:val="0"/>
      <w:marBottom w:val="0"/>
      <w:divBdr>
        <w:top w:val="none" w:sz="0" w:space="0" w:color="auto"/>
        <w:left w:val="none" w:sz="0" w:space="0" w:color="auto"/>
        <w:bottom w:val="none" w:sz="0" w:space="0" w:color="auto"/>
        <w:right w:val="none" w:sz="0" w:space="0" w:color="auto"/>
      </w:divBdr>
    </w:div>
    <w:div w:id="1453327177">
      <w:bodyDiv w:val="1"/>
      <w:marLeft w:val="0"/>
      <w:marRight w:val="0"/>
      <w:marTop w:val="0"/>
      <w:marBottom w:val="0"/>
      <w:divBdr>
        <w:top w:val="none" w:sz="0" w:space="0" w:color="auto"/>
        <w:left w:val="none" w:sz="0" w:space="0" w:color="auto"/>
        <w:bottom w:val="none" w:sz="0" w:space="0" w:color="auto"/>
        <w:right w:val="none" w:sz="0" w:space="0" w:color="auto"/>
      </w:divBdr>
    </w:div>
    <w:div w:id="1646618316">
      <w:bodyDiv w:val="1"/>
      <w:marLeft w:val="0"/>
      <w:marRight w:val="0"/>
      <w:marTop w:val="0"/>
      <w:marBottom w:val="0"/>
      <w:divBdr>
        <w:top w:val="none" w:sz="0" w:space="0" w:color="auto"/>
        <w:left w:val="none" w:sz="0" w:space="0" w:color="auto"/>
        <w:bottom w:val="none" w:sz="0" w:space="0" w:color="auto"/>
        <w:right w:val="none" w:sz="0" w:space="0" w:color="auto"/>
      </w:divBdr>
    </w:div>
    <w:div w:id="1742554636">
      <w:bodyDiv w:val="1"/>
      <w:marLeft w:val="0"/>
      <w:marRight w:val="0"/>
      <w:marTop w:val="0"/>
      <w:marBottom w:val="0"/>
      <w:divBdr>
        <w:top w:val="none" w:sz="0" w:space="0" w:color="auto"/>
        <w:left w:val="none" w:sz="0" w:space="0" w:color="auto"/>
        <w:bottom w:val="none" w:sz="0" w:space="0" w:color="auto"/>
        <w:right w:val="none" w:sz="0" w:space="0" w:color="auto"/>
      </w:divBdr>
    </w:div>
    <w:div w:id="2032993753">
      <w:bodyDiv w:val="1"/>
      <w:marLeft w:val="0"/>
      <w:marRight w:val="0"/>
      <w:marTop w:val="0"/>
      <w:marBottom w:val="0"/>
      <w:divBdr>
        <w:top w:val="none" w:sz="0" w:space="0" w:color="auto"/>
        <w:left w:val="none" w:sz="0" w:space="0" w:color="auto"/>
        <w:bottom w:val="none" w:sz="0" w:space="0" w:color="auto"/>
        <w:right w:val="none" w:sz="0" w:space="0" w:color="auto"/>
      </w:divBdr>
    </w:div>
    <w:div w:id="2117628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1342</Words>
  <Characters>7655</Characters>
  <Application>Microsoft Macintosh Word</Application>
  <DocSecurity>0</DocSecurity>
  <Lines>63</Lines>
  <Paragraphs>17</Paragraphs>
  <ScaleCrop>false</ScaleCrop>
  <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Susan Chai</cp:lastModifiedBy>
  <cp:revision>2</cp:revision>
  <dcterms:created xsi:type="dcterms:W3CDTF">2015-01-30T21:41:00Z</dcterms:created>
  <dcterms:modified xsi:type="dcterms:W3CDTF">2015-01-30T21:41:00Z</dcterms:modified>
</cp:coreProperties>
</file>